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1E" w:rsidRDefault="00C91AA6">
      <w:pPr>
        <w:pStyle w:val="Heading1"/>
        <w:spacing w:before="37" w:line="425" w:lineRule="auto"/>
        <w:ind w:left="3751" w:right="1648" w:hanging="1143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F.H.</w:t>
      </w:r>
      <w:r>
        <w:rPr>
          <w:spacing w:val="1"/>
        </w:rPr>
        <w:t xml:space="preserve"> </w:t>
      </w:r>
      <w:r>
        <w:rPr>
          <w:spacing w:val="-2"/>
        </w:rPr>
        <w:t xml:space="preserve">COLLINS </w:t>
      </w:r>
      <w:r>
        <w:rPr>
          <w:spacing w:val="-1"/>
        </w:rPr>
        <w:t xml:space="preserve">SCHOOL </w:t>
      </w:r>
      <w:r>
        <w:rPr>
          <w:spacing w:val="-2"/>
        </w:rPr>
        <w:t>COUNCIL</w:t>
      </w:r>
      <w:r>
        <w:rPr>
          <w:spacing w:val="25"/>
        </w:rPr>
        <w:t xml:space="preserve"> </w:t>
      </w:r>
      <w:r>
        <w:rPr>
          <w:spacing w:val="-1"/>
        </w:rPr>
        <w:t>Regular Meeting</w:t>
      </w:r>
    </w:p>
    <w:p w:rsidR="00211C1E" w:rsidRDefault="000835CB">
      <w:pPr>
        <w:spacing w:before="4"/>
        <w:ind w:right="1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February </w:t>
      </w:r>
      <w:r w:rsidR="00E3156A">
        <w:rPr>
          <w:rFonts w:ascii="Arial" w:eastAsia="Arial" w:hAnsi="Arial" w:cs="Arial"/>
          <w:b/>
          <w:bCs/>
          <w:sz w:val="28"/>
          <w:szCs w:val="28"/>
        </w:rPr>
        <w:t>4</w:t>
      </w:r>
      <w:r w:rsidR="00C91AA6">
        <w:rPr>
          <w:rFonts w:ascii="Arial" w:eastAsia="Arial" w:hAnsi="Arial" w:cs="Arial"/>
          <w:b/>
          <w:bCs/>
          <w:sz w:val="28"/>
          <w:szCs w:val="28"/>
        </w:rPr>
        <w:t>,</w:t>
      </w:r>
      <w:r w:rsidR="00C91AA6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C91AA6">
        <w:rPr>
          <w:rFonts w:ascii="Arial" w:eastAsia="Arial" w:hAnsi="Arial" w:cs="Arial"/>
          <w:b/>
          <w:bCs/>
          <w:sz w:val="28"/>
          <w:szCs w:val="28"/>
        </w:rPr>
        <w:t>201</w:t>
      </w:r>
      <w:r w:rsidR="00E3156A">
        <w:rPr>
          <w:rFonts w:ascii="Arial" w:eastAsia="Arial" w:hAnsi="Arial" w:cs="Arial"/>
          <w:b/>
          <w:bCs/>
          <w:sz w:val="28"/>
          <w:szCs w:val="28"/>
        </w:rPr>
        <w:t>5</w:t>
      </w:r>
      <w:r w:rsidR="00C91AA6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C91AA6">
        <w:rPr>
          <w:rFonts w:ascii="Arial" w:eastAsia="Arial" w:hAnsi="Arial" w:cs="Arial"/>
          <w:b/>
          <w:bCs/>
          <w:sz w:val="28"/>
          <w:szCs w:val="28"/>
        </w:rPr>
        <w:t>–</w:t>
      </w:r>
      <w:r w:rsidR="00C91AA6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7E1D9B">
        <w:rPr>
          <w:rFonts w:ascii="Arial" w:eastAsia="Arial" w:hAnsi="Arial" w:cs="Arial"/>
          <w:b/>
          <w:bCs/>
          <w:spacing w:val="-2"/>
          <w:sz w:val="28"/>
          <w:szCs w:val="28"/>
        </w:rPr>
        <w:t>6:30</w:t>
      </w:r>
      <w:r w:rsidR="00C91AA6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C91AA6">
        <w:rPr>
          <w:rFonts w:ascii="Arial" w:eastAsia="Arial" w:hAnsi="Arial" w:cs="Arial"/>
          <w:b/>
          <w:bCs/>
          <w:spacing w:val="-2"/>
          <w:sz w:val="28"/>
          <w:szCs w:val="28"/>
        </w:rPr>
        <w:t>p.m.</w:t>
      </w:r>
    </w:p>
    <w:p w:rsidR="00BF33F7" w:rsidRDefault="00C91AA6" w:rsidP="00BF33F7">
      <w:pPr>
        <w:spacing w:before="249" w:line="424" w:lineRule="auto"/>
        <w:ind w:left="4209" w:right="1232" w:hanging="1920"/>
        <w:rPr>
          <w:rFonts w:ascii="Arial"/>
          <w:b/>
          <w:spacing w:val="-1"/>
          <w:sz w:val="28"/>
        </w:rPr>
      </w:pPr>
      <w:r>
        <w:rPr>
          <w:rFonts w:ascii="Arial"/>
          <w:b/>
          <w:spacing w:val="-1"/>
          <w:sz w:val="28"/>
        </w:rPr>
        <w:t>F.H.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Collins School,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Fine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Dining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Room</w:t>
      </w:r>
      <w:r>
        <w:rPr>
          <w:rFonts w:ascii="Arial"/>
          <w:b/>
          <w:spacing w:val="4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MINUTES</w:t>
      </w:r>
    </w:p>
    <w:p w:rsidR="00C75064" w:rsidRDefault="00BD1C29" w:rsidP="00013571">
      <w:pPr>
        <w:tabs>
          <w:tab w:val="left" w:pos="2268"/>
        </w:tabs>
        <w:spacing w:before="249"/>
        <w:ind w:right="1232"/>
        <w:rPr>
          <w:rFonts w:ascii="Arial" w:hAnsi="Arial" w:cs="Arial"/>
          <w:b/>
          <w:i/>
          <w:spacing w:val="-1"/>
          <w:szCs w:val="24"/>
        </w:rPr>
      </w:pPr>
      <w:r w:rsidRPr="00E832E2">
        <w:rPr>
          <w:rFonts w:ascii="Arial" w:hAnsi="Arial" w:cs="Arial"/>
          <w:b/>
          <w:i/>
          <w:spacing w:val="-1"/>
          <w:szCs w:val="24"/>
        </w:rPr>
        <w:t xml:space="preserve">Present: </w:t>
      </w:r>
      <w:r w:rsidR="008C1173">
        <w:rPr>
          <w:rFonts w:ascii="Arial" w:hAnsi="Arial" w:cs="Arial"/>
          <w:b/>
          <w:i/>
          <w:spacing w:val="-1"/>
          <w:szCs w:val="24"/>
        </w:rPr>
        <w:tab/>
      </w:r>
    </w:p>
    <w:p w:rsidR="00DF069A" w:rsidRDefault="008C1173" w:rsidP="00013571">
      <w:pPr>
        <w:tabs>
          <w:tab w:val="left" w:pos="2268"/>
        </w:tabs>
        <w:spacing w:before="249"/>
        <w:ind w:right="1232"/>
        <w:rPr>
          <w:rFonts w:ascii="Arial" w:hAnsi="Arial" w:cs="Arial"/>
          <w:spacing w:val="-1"/>
        </w:rPr>
      </w:pPr>
      <w:r w:rsidRPr="00C75064">
        <w:rPr>
          <w:rFonts w:ascii="Arial" w:hAnsi="Arial" w:cs="Arial"/>
          <w:b/>
          <w:i/>
          <w:spacing w:val="-1"/>
        </w:rPr>
        <w:t>Chair</w:t>
      </w:r>
      <w:r w:rsidR="00C75064">
        <w:rPr>
          <w:rFonts w:ascii="Arial" w:hAnsi="Arial" w:cs="Arial"/>
          <w:spacing w:val="-1"/>
        </w:rPr>
        <w:t>:</w:t>
      </w:r>
      <w:r w:rsidR="000835CB">
        <w:rPr>
          <w:rFonts w:ascii="Arial" w:hAnsi="Arial" w:cs="Arial"/>
          <w:b/>
          <w:spacing w:val="-1"/>
        </w:rPr>
        <w:t xml:space="preserve"> </w:t>
      </w:r>
      <w:r w:rsidR="00C75064">
        <w:rPr>
          <w:rFonts w:ascii="Arial" w:hAnsi="Arial" w:cs="Arial"/>
          <w:b/>
          <w:spacing w:val="-1"/>
        </w:rPr>
        <w:tab/>
      </w:r>
      <w:r w:rsidR="000835CB">
        <w:rPr>
          <w:rFonts w:ascii="Arial" w:hAnsi="Arial" w:cs="Arial"/>
          <w:spacing w:val="-1"/>
        </w:rPr>
        <w:t>Sandra Henderson</w:t>
      </w:r>
      <w:r w:rsidR="00013571">
        <w:rPr>
          <w:rFonts w:ascii="Arial" w:hAnsi="Arial" w:cs="Arial"/>
          <w:spacing w:val="-1"/>
        </w:rPr>
        <w:tab/>
      </w:r>
    </w:p>
    <w:p w:rsidR="00013571" w:rsidRDefault="00013571" w:rsidP="00DF069A">
      <w:pPr>
        <w:tabs>
          <w:tab w:val="left" w:pos="2268"/>
        </w:tabs>
        <w:ind w:right="1232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</w:p>
    <w:p w:rsidR="00E3156A" w:rsidRDefault="00471C7D" w:rsidP="00DF069A">
      <w:pPr>
        <w:tabs>
          <w:tab w:val="left" w:pos="2268"/>
        </w:tabs>
        <w:ind w:left="2268" w:right="1232" w:hanging="2268"/>
        <w:rPr>
          <w:rFonts w:ascii="Arial" w:eastAsia="Arial" w:hAnsi="Arial"/>
        </w:rPr>
      </w:pPr>
      <w:r w:rsidRPr="00013571">
        <w:rPr>
          <w:rFonts w:ascii="Arial" w:hAnsi="Arial" w:cs="Arial"/>
          <w:b/>
          <w:i/>
          <w:spacing w:val="-1"/>
        </w:rPr>
        <w:t>Me</w:t>
      </w:r>
      <w:r w:rsidR="008C1173" w:rsidRPr="00013571">
        <w:rPr>
          <w:rFonts w:ascii="Arial" w:hAnsi="Arial" w:cs="Arial"/>
          <w:b/>
          <w:i/>
          <w:spacing w:val="-1"/>
        </w:rPr>
        <w:t>mbers</w:t>
      </w:r>
      <w:r w:rsidRPr="00013571">
        <w:rPr>
          <w:rFonts w:ascii="Arial" w:hAnsi="Arial" w:cs="Arial"/>
          <w:b/>
          <w:i/>
          <w:spacing w:val="-1"/>
        </w:rPr>
        <w:t>:</w:t>
      </w:r>
      <w:r>
        <w:rPr>
          <w:rFonts w:ascii="Arial" w:hAnsi="Arial" w:cs="Arial"/>
          <w:spacing w:val="-1"/>
        </w:rPr>
        <w:t xml:space="preserve"> </w:t>
      </w:r>
      <w:r w:rsidR="00013571">
        <w:rPr>
          <w:rFonts w:ascii="Arial" w:hAnsi="Arial" w:cs="Arial"/>
          <w:spacing w:val="-1"/>
        </w:rPr>
        <w:tab/>
      </w:r>
      <w:r w:rsidR="00E3156A">
        <w:rPr>
          <w:rFonts w:ascii="Arial" w:eastAsia="Arial" w:hAnsi="Arial"/>
        </w:rPr>
        <w:t xml:space="preserve">Jessie Dawson, </w:t>
      </w:r>
      <w:r w:rsidR="000835CB">
        <w:rPr>
          <w:rFonts w:ascii="Arial" w:eastAsia="Arial" w:hAnsi="Arial"/>
        </w:rPr>
        <w:t xml:space="preserve">Janet Clarke, </w:t>
      </w:r>
      <w:proofErr w:type="spellStart"/>
      <w:r w:rsidR="000835CB">
        <w:rPr>
          <w:rFonts w:ascii="Arial" w:eastAsia="Arial" w:hAnsi="Arial"/>
        </w:rPr>
        <w:t>Sohail</w:t>
      </w:r>
      <w:proofErr w:type="spellEnd"/>
      <w:r w:rsidR="000835CB">
        <w:rPr>
          <w:rFonts w:ascii="Arial" w:eastAsia="Arial" w:hAnsi="Arial"/>
        </w:rPr>
        <w:t xml:space="preserve"> </w:t>
      </w:r>
      <w:proofErr w:type="spellStart"/>
      <w:r w:rsidR="000835CB">
        <w:rPr>
          <w:rFonts w:ascii="Arial" w:eastAsia="Arial" w:hAnsi="Arial"/>
        </w:rPr>
        <w:t>Magsi</w:t>
      </w:r>
      <w:proofErr w:type="spellEnd"/>
      <w:r w:rsidR="000835CB">
        <w:rPr>
          <w:rFonts w:ascii="Arial" w:eastAsia="Arial" w:hAnsi="Arial"/>
        </w:rPr>
        <w:t xml:space="preserve">, Robin </w:t>
      </w:r>
      <w:proofErr w:type="spellStart"/>
      <w:r w:rsidR="000835CB">
        <w:rPr>
          <w:rFonts w:ascii="Arial" w:eastAsia="Arial" w:hAnsi="Arial"/>
        </w:rPr>
        <w:t>Sm</w:t>
      </w:r>
      <w:r>
        <w:rPr>
          <w:rFonts w:ascii="Arial" w:eastAsia="Arial" w:hAnsi="Arial"/>
        </w:rPr>
        <w:t>arch</w:t>
      </w:r>
      <w:proofErr w:type="spellEnd"/>
      <w:r>
        <w:rPr>
          <w:rFonts w:ascii="Arial" w:eastAsia="Arial" w:hAnsi="Arial"/>
        </w:rPr>
        <w:t>,</w:t>
      </w:r>
      <w:r w:rsidRPr="00471C7D">
        <w:rPr>
          <w:rFonts w:ascii="Arial" w:hAnsi="Arial" w:cs="Arial"/>
          <w:spacing w:val="-1"/>
        </w:rPr>
        <w:t xml:space="preserve"> Tara Goodwin-Chief, Erik </w:t>
      </w:r>
      <w:proofErr w:type="spellStart"/>
      <w:r w:rsidRPr="00471C7D">
        <w:rPr>
          <w:rFonts w:ascii="Arial" w:hAnsi="Arial" w:cs="Arial"/>
          <w:spacing w:val="-1"/>
        </w:rPr>
        <w:t>Hoenisch</w:t>
      </w:r>
      <w:proofErr w:type="spellEnd"/>
      <w:r w:rsidRPr="00471C7D">
        <w:rPr>
          <w:rFonts w:ascii="Arial" w:hAnsi="Arial" w:cs="Arial"/>
          <w:spacing w:val="-1"/>
        </w:rPr>
        <w:t xml:space="preserve">, Roxanne </w:t>
      </w:r>
      <w:proofErr w:type="spellStart"/>
      <w:r w:rsidRPr="00471C7D">
        <w:rPr>
          <w:rFonts w:ascii="Arial" w:hAnsi="Arial" w:cs="Arial"/>
          <w:spacing w:val="-1"/>
        </w:rPr>
        <w:t>Vallevand</w:t>
      </w:r>
      <w:proofErr w:type="spellEnd"/>
      <w:r w:rsidRPr="00471C7D">
        <w:rPr>
          <w:rFonts w:ascii="Arial" w:hAnsi="Arial" w:cs="Arial"/>
          <w:spacing w:val="-1"/>
        </w:rPr>
        <w:t>, Tracy McPhee</w:t>
      </w:r>
    </w:p>
    <w:p w:rsidR="004F2C32" w:rsidRDefault="004F2C32" w:rsidP="00471C7D">
      <w:pPr>
        <w:spacing w:before="9"/>
        <w:ind w:firstLine="720"/>
        <w:rPr>
          <w:rFonts w:ascii="Arial" w:eastAsia="Arial" w:hAnsi="Arial" w:cs="Arial"/>
          <w:b/>
          <w:i/>
          <w:sz w:val="20"/>
          <w:szCs w:val="20"/>
        </w:rPr>
      </w:pPr>
    </w:p>
    <w:p w:rsidR="00E3156A" w:rsidRPr="00DF069A" w:rsidRDefault="007E1D9B" w:rsidP="003C3C21">
      <w:pPr>
        <w:tabs>
          <w:tab w:val="left" w:pos="2268"/>
        </w:tabs>
        <w:spacing w:before="9"/>
        <w:rPr>
          <w:rFonts w:ascii="Arial" w:eastAsia="Arial" w:hAnsi="Arial" w:cs="Arial"/>
          <w:szCs w:val="20"/>
        </w:rPr>
      </w:pPr>
      <w:r w:rsidRPr="00DF069A">
        <w:rPr>
          <w:rFonts w:ascii="Arial" w:eastAsia="Arial" w:hAnsi="Arial" w:cs="Arial"/>
          <w:b/>
          <w:i/>
          <w:szCs w:val="20"/>
        </w:rPr>
        <w:t>Absent:</w:t>
      </w:r>
      <w:r w:rsidRPr="00DF069A">
        <w:rPr>
          <w:rFonts w:ascii="Arial" w:eastAsia="Arial" w:hAnsi="Arial" w:cs="Arial"/>
          <w:b/>
          <w:i/>
          <w:szCs w:val="20"/>
        </w:rPr>
        <w:tab/>
      </w:r>
      <w:r w:rsidR="00E3156A" w:rsidRPr="00DF069A">
        <w:rPr>
          <w:rFonts w:ascii="Arial" w:eastAsia="Arial" w:hAnsi="Arial" w:cs="Arial"/>
          <w:szCs w:val="20"/>
        </w:rPr>
        <w:t xml:space="preserve">Muhammad </w:t>
      </w:r>
      <w:proofErr w:type="spellStart"/>
      <w:r w:rsidR="00E3156A" w:rsidRPr="00DF069A">
        <w:rPr>
          <w:rFonts w:ascii="Arial" w:eastAsia="Arial" w:hAnsi="Arial" w:cs="Arial"/>
          <w:szCs w:val="20"/>
        </w:rPr>
        <w:t>Javed</w:t>
      </w:r>
      <w:proofErr w:type="spellEnd"/>
      <w:r w:rsidR="00E3156A" w:rsidRPr="00DF069A">
        <w:rPr>
          <w:rFonts w:ascii="Arial" w:eastAsia="Arial" w:hAnsi="Arial" w:cs="Arial"/>
          <w:szCs w:val="20"/>
        </w:rPr>
        <w:t>, Amin Abdulla</w:t>
      </w:r>
    </w:p>
    <w:p w:rsidR="004F2C32" w:rsidRDefault="004F2C32" w:rsidP="00C52D45">
      <w:pPr>
        <w:spacing w:before="9"/>
        <w:rPr>
          <w:rFonts w:ascii="Arial" w:eastAsia="Arial" w:hAnsi="Arial" w:cs="Arial"/>
          <w:b/>
          <w:i/>
          <w:sz w:val="20"/>
          <w:szCs w:val="20"/>
        </w:rPr>
      </w:pPr>
    </w:p>
    <w:p w:rsidR="00211C1E" w:rsidRDefault="00D75F1F" w:rsidP="00013571">
      <w:pPr>
        <w:tabs>
          <w:tab w:val="left" w:pos="2268"/>
        </w:tabs>
        <w:spacing w:before="9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  <w:w w:val="95"/>
        </w:rPr>
        <w:t>Guest</w:t>
      </w:r>
      <w:r w:rsidR="000835CB">
        <w:rPr>
          <w:rFonts w:ascii="Arial"/>
          <w:b/>
          <w:i/>
          <w:spacing w:val="-1"/>
          <w:w w:val="95"/>
        </w:rPr>
        <w:t>s</w:t>
      </w:r>
      <w:r w:rsidR="0074589A">
        <w:rPr>
          <w:rFonts w:ascii="Arial"/>
          <w:b/>
          <w:i/>
          <w:spacing w:val="-1"/>
          <w:w w:val="95"/>
        </w:rPr>
        <w:t>:</w:t>
      </w:r>
      <w:r>
        <w:rPr>
          <w:rFonts w:ascii="Arial"/>
          <w:b/>
          <w:i/>
          <w:spacing w:val="-1"/>
          <w:w w:val="95"/>
        </w:rPr>
        <w:tab/>
      </w:r>
      <w:r w:rsidR="000835CB">
        <w:rPr>
          <w:rFonts w:ascii="Arial"/>
          <w:spacing w:val="-1"/>
          <w:w w:val="95"/>
        </w:rPr>
        <w:t>Bob Walker, Department of Education, School Liaison</w:t>
      </w:r>
    </w:p>
    <w:p w:rsidR="000835CB" w:rsidRDefault="000835CB" w:rsidP="00C52D45">
      <w:pPr>
        <w:spacing w:before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Porter Creek School Council Members:</w:t>
      </w:r>
    </w:p>
    <w:p w:rsidR="000835CB" w:rsidRPr="00471C7D" w:rsidRDefault="000835CB" w:rsidP="000835CB">
      <w:pPr>
        <w:pStyle w:val="ListParagraph"/>
        <w:numPr>
          <w:ilvl w:val="0"/>
          <w:numId w:val="18"/>
        </w:numPr>
        <w:spacing w:before="9"/>
        <w:rPr>
          <w:rFonts w:ascii="Arial" w:eastAsia="Arial" w:hAnsi="Arial" w:cs="Arial"/>
        </w:rPr>
      </w:pPr>
      <w:r w:rsidRPr="00471C7D">
        <w:rPr>
          <w:rFonts w:ascii="Arial" w:eastAsia="Arial" w:hAnsi="Arial" w:cs="Arial"/>
        </w:rPr>
        <w:t xml:space="preserve">Kerry </w:t>
      </w:r>
      <w:proofErr w:type="spellStart"/>
      <w:r w:rsidR="00AD4C26">
        <w:rPr>
          <w:rFonts w:ascii="Arial" w:eastAsia="Arial" w:hAnsi="Arial" w:cs="Arial"/>
        </w:rPr>
        <w:t>Scholz</w:t>
      </w:r>
      <w:proofErr w:type="spellEnd"/>
      <w:r w:rsidRPr="00471C7D">
        <w:rPr>
          <w:rFonts w:ascii="Arial" w:eastAsia="Arial" w:hAnsi="Arial" w:cs="Arial"/>
        </w:rPr>
        <w:t>, Chair</w:t>
      </w:r>
    </w:p>
    <w:p w:rsidR="000835CB" w:rsidRPr="00471C7D" w:rsidRDefault="000835CB" w:rsidP="000835CB">
      <w:pPr>
        <w:pStyle w:val="ListParagraph"/>
        <w:numPr>
          <w:ilvl w:val="0"/>
          <w:numId w:val="18"/>
        </w:numPr>
        <w:spacing w:before="9"/>
        <w:rPr>
          <w:rFonts w:ascii="Arial" w:eastAsia="Arial" w:hAnsi="Arial" w:cs="Arial"/>
        </w:rPr>
      </w:pPr>
      <w:r w:rsidRPr="00471C7D">
        <w:rPr>
          <w:rFonts w:ascii="Arial" w:eastAsia="Arial" w:hAnsi="Arial" w:cs="Arial"/>
        </w:rPr>
        <w:t xml:space="preserve">Leona </w:t>
      </w:r>
      <w:proofErr w:type="spellStart"/>
      <w:r w:rsidRPr="00471C7D">
        <w:rPr>
          <w:rFonts w:ascii="Arial" w:eastAsia="Arial" w:hAnsi="Arial" w:cs="Arial"/>
        </w:rPr>
        <w:t>Kains</w:t>
      </w:r>
      <w:proofErr w:type="spellEnd"/>
    </w:p>
    <w:p w:rsidR="000835CB" w:rsidRPr="00471C7D" w:rsidRDefault="000835CB" w:rsidP="000835CB">
      <w:pPr>
        <w:pStyle w:val="ListParagraph"/>
        <w:numPr>
          <w:ilvl w:val="0"/>
          <w:numId w:val="18"/>
        </w:numPr>
        <w:spacing w:before="9"/>
        <w:rPr>
          <w:rFonts w:ascii="Arial" w:eastAsia="Arial" w:hAnsi="Arial" w:cs="Arial"/>
        </w:rPr>
      </w:pPr>
      <w:r w:rsidRPr="00471C7D">
        <w:rPr>
          <w:rFonts w:ascii="Arial" w:eastAsia="Arial" w:hAnsi="Arial" w:cs="Arial"/>
        </w:rPr>
        <w:t>Bruce Underhill</w:t>
      </w:r>
    </w:p>
    <w:p w:rsidR="000835CB" w:rsidRPr="00471C7D" w:rsidRDefault="000835CB" w:rsidP="000835CB">
      <w:pPr>
        <w:pStyle w:val="ListParagraph"/>
        <w:numPr>
          <w:ilvl w:val="0"/>
          <w:numId w:val="18"/>
        </w:numPr>
        <w:spacing w:before="9"/>
        <w:rPr>
          <w:rFonts w:ascii="Arial" w:eastAsia="Arial" w:hAnsi="Arial" w:cs="Arial"/>
        </w:rPr>
      </w:pPr>
      <w:r w:rsidRPr="00471C7D">
        <w:rPr>
          <w:rFonts w:ascii="Arial" w:eastAsia="Arial" w:hAnsi="Arial" w:cs="Arial"/>
        </w:rPr>
        <w:t>Cathy Deacon</w:t>
      </w:r>
    </w:p>
    <w:p w:rsidR="004F2C32" w:rsidRDefault="004F2C32" w:rsidP="004F2C32">
      <w:pPr>
        <w:pStyle w:val="BodyText"/>
        <w:tabs>
          <w:tab w:val="left" w:pos="851"/>
          <w:tab w:val="left" w:pos="2284"/>
        </w:tabs>
        <w:ind w:left="851"/>
        <w:rPr>
          <w:rFonts w:cs="Arial"/>
          <w:sz w:val="20"/>
          <w:szCs w:val="20"/>
        </w:rPr>
      </w:pPr>
    </w:p>
    <w:p w:rsidR="00211C1E" w:rsidRDefault="0074589A" w:rsidP="00013571">
      <w:pPr>
        <w:pStyle w:val="BodyText"/>
        <w:tabs>
          <w:tab w:val="left" w:pos="2284"/>
        </w:tabs>
        <w:ind w:left="2268" w:hanging="2268"/>
        <w:rPr>
          <w:rFonts w:cs="Arial"/>
        </w:rPr>
      </w:pPr>
      <w:r>
        <w:rPr>
          <w:b/>
          <w:i/>
          <w:spacing w:val="-1"/>
        </w:rPr>
        <w:t>A</w:t>
      </w:r>
      <w:r w:rsidR="00D75F1F">
        <w:rPr>
          <w:b/>
          <w:i/>
          <w:spacing w:val="-1"/>
        </w:rPr>
        <w:t xml:space="preserve">dministration:   </w:t>
      </w:r>
      <w:r w:rsidR="00013571">
        <w:rPr>
          <w:b/>
          <w:i/>
          <w:spacing w:val="-1"/>
        </w:rPr>
        <w:tab/>
      </w:r>
      <w:r w:rsidR="00D75F1F">
        <w:rPr>
          <w:spacing w:val="-1"/>
        </w:rPr>
        <w:t xml:space="preserve">Darren Hays, </w:t>
      </w:r>
      <w:r w:rsidR="00FC4674">
        <w:rPr>
          <w:spacing w:val="-1"/>
        </w:rPr>
        <w:t xml:space="preserve">Bruce Thompson, </w:t>
      </w:r>
      <w:r w:rsidR="000835CB">
        <w:rPr>
          <w:spacing w:val="-1"/>
        </w:rPr>
        <w:t xml:space="preserve">Christine </w:t>
      </w:r>
      <w:proofErr w:type="spellStart"/>
      <w:r w:rsidR="000835CB">
        <w:rPr>
          <w:spacing w:val="-1"/>
        </w:rPr>
        <w:t>Klaassen</w:t>
      </w:r>
      <w:proofErr w:type="spellEnd"/>
      <w:r w:rsidR="000835CB">
        <w:rPr>
          <w:spacing w:val="-1"/>
        </w:rPr>
        <w:t xml:space="preserve">-St. Pierre, </w:t>
      </w:r>
      <w:r w:rsidR="00D75F1F">
        <w:rPr>
          <w:rFonts w:cs="Arial"/>
        </w:rPr>
        <w:t xml:space="preserve">Mike </w:t>
      </w:r>
      <w:r>
        <w:rPr>
          <w:rFonts w:cs="Arial"/>
        </w:rPr>
        <w:t xml:space="preserve">              </w:t>
      </w:r>
      <w:proofErr w:type="spellStart"/>
      <w:r w:rsidR="00D75F1F">
        <w:rPr>
          <w:rFonts w:cs="Arial"/>
        </w:rPr>
        <w:t>Toews</w:t>
      </w:r>
      <w:proofErr w:type="spellEnd"/>
    </w:p>
    <w:p w:rsidR="00B90267" w:rsidRPr="00DF069A" w:rsidRDefault="00B90267" w:rsidP="00013571">
      <w:pPr>
        <w:pStyle w:val="BodyText"/>
        <w:tabs>
          <w:tab w:val="left" w:pos="2284"/>
        </w:tabs>
        <w:ind w:left="2268" w:hanging="2268"/>
        <w:rPr>
          <w:rFonts w:cs="Arial"/>
          <w:sz w:val="16"/>
        </w:rPr>
      </w:pPr>
    </w:p>
    <w:p w:rsidR="00445CFF" w:rsidRDefault="00B90267" w:rsidP="00B90267">
      <w:pPr>
        <w:tabs>
          <w:tab w:val="left" w:pos="2268"/>
        </w:tabs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74589A">
        <w:rPr>
          <w:rFonts w:ascii="Arial" w:eastAsia="Arial" w:hAnsi="Arial" w:cs="Arial"/>
        </w:rPr>
        <w:t>Secretary-Treasurer:  Lue Forsythe</w:t>
      </w:r>
    </w:p>
    <w:p w:rsidR="0074589A" w:rsidRDefault="0074589A" w:rsidP="0074589A">
      <w:pPr>
        <w:ind w:firstLine="708"/>
        <w:rPr>
          <w:rFonts w:ascii="Arial" w:eastAsia="Arial" w:hAnsi="Arial" w:cs="Arial"/>
        </w:rPr>
      </w:pPr>
    </w:p>
    <w:p w:rsidR="00211C1E" w:rsidRDefault="00211C1E">
      <w:pPr>
        <w:spacing w:before="5"/>
        <w:rPr>
          <w:rFonts w:ascii="Arial" w:eastAsia="Arial" w:hAnsi="Arial" w:cs="Arial"/>
          <w:sz w:val="19"/>
          <w:szCs w:val="19"/>
        </w:rPr>
      </w:pPr>
    </w:p>
    <w:p w:rsidR="00211C1E" w:rsidRDefault="00C91AA6" w:rsidP="00592789">
      <w:pPr>
        <w:pStyle w:val="Heading2"/>
        <w:numPr>
          <w:ilvl w:val="0"/>
          <w:numId w:val="21"/>
        </w:numPr>
        <w:rPr>
          <w:b w:val="0"/>
          <w:bCs w:val="0"/>
        </w:rPr>
      </w:pPr>
      <w:r>
        <w:rPr>
          <w:spacing w:val="-1"/>
        </w:rPr>
        <w:t>Call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Order</w:t>
      </w:r>
    </w:p>
    <w:p w:rsidR="00211C1E" w:rsidRPr="00DF069A" w:rsidRDefault="00211C1E">
      <w:pPr>
        <w:spacing w:before="9"/>
        <w:rPr>
          <w:rFonts w:ascii="Arial" w:eastAsia="Arial" w:hAnsi="Arial" w:cs="Arial"/>
          <w:b/>
          <w:bCs/>
          <w:sz w:val="16"/>
          <w:szCs w:val="20"/>
        </w:rPr>
      </w:pPr>
    </w:p>
    <w:p w:rsidR="00A27CA6" w:rsidRDefault="00FC4674" w:rsidP="00C52D45">
      <w:pPr>
        <w:pStyle w:val="BodyText"/>
        <w:ind w:left="709"/>
      </w:pPr>
      <w:r>
        <w:t>T</w:t>
      </w:r>
      <w:r w:rsidR="00C91AA6">
        <w:t>he</w:t>
      </w:r>
      <w:r w:rsidR="00C91AA6">
        <w:rPr>
          <w:spacing w:val="-2"/>
        </w:rPr>
        <w:t xml:space="preserve"> </w:t>
      </w:r>
      <w:r w:rsidR="00C91AA6">
        <w:rPr>
          <w:spacing w:val="-1"/>
        </w:rPr>
        <w:t>meeting</w:t>
      </w:r>
      <w:r w:rsidR="00C91AA6">
        <w:t xml:space="preserve"> </w:t>
      </w:r>
      <w:r w:rsidR="00C91AA6">
        <w:rPr>
          <w:spacing w:val="-2"/>
        </w:rPr>
        <w:t>was</w:t>
      </w:r>
      <w:r w:rsidR="00C91AA6">
        <w:t xml:space="preserve"> </w:t>
      </w:r>
      <w:r w:rsidR="00C91AA6">
        <w:rPr>
          <w:spacing w:val="-1"/>
        </w:rPr>
        <w:t>called</w:t>
      </w:r>
      <w:r w:rsidR="00C91AA6">
        <w:t xml:space="preserve"> </w:t>
      </w:r>
      <w:r w:rsidR="00512D3C">
        <w:t xml:space="preserve">to order at 6:35 </w:t>
      </w:r>
      <w:r>
        <w:t>p.m.</w:t>
      </w:r>
    </w:p>
    <w:p w:rsidR="00211C1E" w:rsidRDefault="00A27CA6" w:rsidP="00A27CA6">
      <w:pPr>
        <w:pStyle w:val="BodyText"/>
        <w:ind w:left="868"/>
        <w:rPr>
          <w:rFonts w:cs="Arial"/>
          <w:sz w:val="20"/>
          <w:szCs w:val="20"/>
        </w:rPr>
      </w:pPr>
      <w:r>
        <w:rPr>
          <w:spacing w:val="-1"/>
        </w:rPr>
        <w:t xml:space="preserve"> </w:t>
      </w:r>
    </w:p>
    <w:p w:rsidR="00211C1E" w:rsidRPr="006534D8" w:rsidRDefault="00C91AA6" w:rsidP="00592789">
      <w:pPr>
        <w:pStyle w:val="Heading2"/>
        <w:numPr>
          <w:ilvl w:val="0"/>
          <w:numId w:val="21"/>
        </w:numPr>
        <w:rPr>
          <w:b w:val="0"/>
          <w:bCs w:val="0"/>
        </w:rPr>
      </w:pPr>
      <w:r>
        <w:rPr>
          <w:spacing w:val="-1"/>
        </w:rPr>
        <w:t>Agenda</w:t>
      </w:r>
    </w:p>
    <w:p w:rsidR="00211C1E" w:rsidRPr="00DF069A" w:rsidRDefault="00211C1E">
      <w:pPr>
        <w:spacing w:before="11"/>
        <w:rPr>
          <w:rFonts w:ascii="Arial" w:eastAsia="Arial" w:hAnsi="Arial" w:cs="Arial"/>
          <w:b/>
          <w:bCs/>
          <w:sz w:val="14"/>
          <w:szCs w:val="20"/>
        </w:rPr>
      </w:pPr>
    </w:p>
    <w:p w:rsidR="00512D3C" w:rsidRDefault="00A27CA6" w:rsidP="00BF33F7">
      <w:pPr>
        <w:pStyle w:val="BodyText"/>
        <w:ind w:left="709"/>
        <w:rPr>
          <w:spacing w:val="-1"/>
        </w:rPr>
      </w:pPr>
      <w:proofErr w:type="gramStart"/>
      <w:r>
        <w:rPr>
          <w:b/>
          <w:spacing w:val="-1"/>
        </w:rPr>
        <w:t xml:space="preserve">Moved by </w:t>
      </w:r>
      <w:r w:rsidR="00382E1D">
        <w:rPr>
          <w:b/>
          <w:spacing w:val="-1"/>
        </w:rPr>
        <w:t>Roxanne</w:t>
      </w:r>
      <w:r>
        <w:rPr>
          <w:b/>
          <w:spacing w:val="-1"/>
        </w:rPr>
        <w:t xml:space="preserve">, seconded by </w:t>
      </w:r>
      <w:r w:rsidR="00512D3C">
        <w:rPr>
          <w:b/>
          <w:spacing w:val="-1"/>
        </w:rPr>
        <w:t xml:space="preserve">Tara, </w:t>
      </w:r>
      <w:r w:rsidR="00A7092D">
        <w:rPr>
          <w:spacing w:val="-1"/>
        </w:rPr>
        <w:t>that the Ag</w:t>
      </w:r>
      <w:r w:rsidR="00382E1D">
        <w:rPr>
          <w:spacing w:val="-1"/>
        </w:rPr>
        <w:t>enda be accepted</w:t>
      </w:r>
      <w:r w:rsidR="00512D3C">
        <w:rPr>
          <w:spacing w:val="-1"/>
        </w:rPr>
        <w:t xml:space="preserve"> as circulated.</w:t>
      </w:r>
      <w:proofErr w:type="gramEnd"/>
    </w:p>
    <w:p w:rsidR="00BF33F7" w:rsidRDefault="00A7092D" w:rsidP="00BF33F7">
      <w:pPr>
        <w:pStyle w:val="BodyText"/>
        <w:ind w:left="709"/>
        <w:rPr>
          <w:b/>
          <w:spacing w:val="-1"/>
        </w:rPr>
      </w:pPr>
      <w:r>
        <w:rPr>
          <w:b/>
          <w:spacing w:val="-1"/>
        </w:rPr>
        <w:tab/>
      </w:r>
    </w:p>
    <w:p w:rsidR="00BF33F7" w:rsidRDefault="00A7092D" w:rsidP="00512D3C">
      <w:pPr>
        <w:pStyle w:val="BodyText"/>
        <w:rPr>
          <w:b/>
          <w:spacing w:val="-1"/>
        </w:rPr>
      </w:pPr>
      <w:r>
        <w:rPr>
          <w:b/>
          <w:spacing w:val="-1"/>
        </w:rPr>
        <w:tab/>
      </w:r>
      <w:r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 w:rsidR="00CB7B04">
        <w:rPr>
          <w:b/>
          <w:spacing w:val="-1"/>
        </w:rPr>
        <w:tab/>
      </w:r>
      <w:r>
        <w:rPr>
          <w:b/>
          <w:spacing w:val="-1"/>
        </w:rPr>
        <w:tab/>
      </w:r>
      <w:proofErr w:type="gramStart"/>
      <w:r>
        <w:rPr>
          <w:b/>
          <w:spacing w:val="-1"/>
        </w:rPr>
        <w:t>Carried.</w:t>
      </w:r>
      <w:proofErr w:type="gramEnd"/>
    </w:p>
    <w:p w:rsidR="00512D3C" w:rsidRDefault="00512D3C" w:rsidP="00512D3C">
      <w:pPr>
        <w:pStyle w:val="BodyText"/>
        <w:rPr>
          <w:b/>
          <w:spacing w:val="-1"/>
        </w:rPr>
      </w:pPr>
    </w:p>
    <w:p w:rsidR="00445CFF" w:rsidRPr="0074589A" w:rsidRDefault="00A167ED" w:rsidP="00592789">
      <w:pPr>
        <w:pStyle w:val="Heading2"/>
        <w:numPr>
          <w:ilvl w:val="0"/>
          <w:numId w:val="21"/>
        </w:numPr>
        <w:rPr>
          <w:b w:val="0"/>
          <w:bCs w:val="0"/>
        </w:rPr>
      </w:pPr>
      <w:r w:rsidRPr="00BF33F7">
        <w:rPr>
          <w:bCs w:val="0"/>
        </w:rPr>
        <w:t>Minutes</w:t>
      </w:r>
    </w:p>
    <w:p w:rsidR="0074589A" w:rsidRPr="00DF069A" w:rsidRDefault="0074589A" w:rsidP="0074589A">
      <w:pPr>
        <w:pStyle w:val="Heading2"/>
        <w:ind w:left="708" w:firstLine="0"/>
        <w:rPr>
          <w:b w:val="0"/>
          <w:bCs w:val="0"/>
          <w:sz w:val="16"/>
        </w:rPr>
      </w:pPr>
    </w:p>
    <w:p w:rsidR="00211C1E" w:rsidRDefault="00A167ED" w:rsidP="00A167ED">
      <w:pPr>
        <w:pStyle w:val="Heading2"/>
        <w:ind w:left="708" w:firstLine="0"/>
        <w:rPr>
          <w:spacing w:val="-1"/>
        </w:rPr>
      </w:pPr>
      <w:r>
        <w:rPr>
          <w:spacing w:val="-1"/>
        </w:rPr>
        <w:t>Moved by</w:t>
      </w:r>
      <w:r w:rsidR="00512D3C">
        <w:rPr>
          <w:spacing w:val="-1"/>
        </w:rPr>
        <w:t xml:space="preserve"> Tara, seconded by Janet</w:t>
      </w:r>
      <w:r>
        <w:rPr>
          <w:spacing w:val="-1"/>
        </w:rPr>
        <w:t xml:space="preserve">, </w:t>
      </w:r>
      <w:r>
        <w:rPr>
          <w:b w:val="0"/>
          <w:spacing w:val="-1"/>
        </w:rPr>
        <w:t xml:space="preserve">that the minutes of the </w:t>
      </w:r>
      <w:r w:rsidR="00512D3C">
        <w:rPr>
          <w:b w:val="0"/>
          <w:spacing w:val="-1"/>
        </w:rPr>
        <w:t xml:space="preserve">January 14, 2015 Regular </w:t>
      </w:r>
      <w:r>
        <w:rPr>
          <w:b w:val="0"/>
          <w:spacing w:val="-1"/>
        </w:rPr>
        <w:t>Council Meeting be adopted as presented,</w:t>
      </w:r>
    </w:p>
    <w:p w:rsidR="00436A72" w:rsidRDefault="00407596" w:rsidP="00A7092D">
      <w:pPr>
        <w:pStyle w:val="BodyText"/>
        <w:ind w:left="868"/>
        <w:rPr>
          <w:b/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proofErr w:type="gramStart"/>
      <w:r>
        <w:rPr>
          <w:b/>
          <w:spacing w:val="-1"/>
        </w:rPr>
        <w:t>Carried.</w:t>
      </w:r>
      <w:proofErr w:type="gramEnd"/>
    </w:p>
    <w:p w:rsidR="00512D3C" w:rsidRDefault="005A4150" w:rsidP="00407596">
      <w:pPr>
        <w:pStyle w:val="Heading2"/>
        <w:tabs>
          <w:tab w:val="left" w:pos="869"/>
        </w:tabs>
        <w:ind w:firstLine="0"/>
        <w:rPr>
          <w:rFonts w:cs="Arial"/>
          <w:spacing w:val="-1"/>
        </w:rPr>
      </w:pPr>
      <w:r>
        <w:rPr>
          <w:rFonts w:cs="Arial"/>
          <w:spacing w:val="-1"/>
        </w:rPr>
        <w:tab/>
      </w:r>
    </w:p>
    <w:p w:rsidR="00C75064" w:rsidRDefault="00C75064" w:rsidP="00407596">
      <w:pPr>
        <w:pStyle w:val="Heading2"/>
        <w:tabs>
          <w:tab w:val="left" w:pos="869"/>
        </w:tabs>
        <w:ind w:firstLine="0"/>
        <w:rPr>
          <w:rFonts w:cs="Arial"/>
          <w:spacing w:val="-1"/>
        </w:rPr>
      </w:pPr>
    </w:p>
    <w:p w:rsidR="00211C1E" w:rsidRPr="00B90267" w:rsidRDefault="00C91AA6" w:rsidP="00063769">
      <w:pPr>
        <w:pStyle w:val="Heading2"/>
        <w:numPr>
          <w:ilvl w:val="0"/>
          <w:numId w:val="21"/>
        </w:numPr>
        <w:spacing w:before="9"/>
        <w:jc w:val="both"/>
        <w:rPr>
          <w:rFonts w:cs="Arial"/>
          <w:sz w:val="20"/>
          <w:szCs w:val="20"/>
        </w:rPr>
      </w:pPr>
      <w:r w:rsidRPr="00DD50A7">
        <w:rPr>
          <w:rFonts w:cs="Arial"/>
          <w:spacing w:val="-1"/>
        </w:rPr>
        <w:lastRenderedPageBreak/>
        <w:t>Principal’s</w:t>
      </w:r>
      <w:r w:rsidRPr="00DD50A7">
        <w:rPr>
          <w:rFonts w:cs="Arial"/>
          <w:spacing w:val="-2"/>
        </w:rPr>
        <w:t xml:space="preserve"> </w:t>
      </w:r>
      <w:r w:rsidRPr="00DD50A7">
        <w:rPr>
          <w:rFonts w:cs="Arial"/>
          <w:spacing w:val="-1"/>
        </w:rPr>
        <w:t>report</w:t>
      </w:r>
    </w:p>
    <w:p w:rsidR="00B90267" w:rsidRPr="00DF069A" w:rsidRDefault="00B90267" w:rsidP="00B90267">
      <w:pPr>
        <w:pStyle w:val="Heading2"/>
        <w:spacing w:before="9"/>
        <w:ind w:left="284" w:firstLine="0"/>
        <w:rPr>
          <w:rFonts w:cs="Arial"/>
          <w:sz w:val="16"/>
          <w:szCs w:val="20"/>
        </w:rPr>
      </w:pPr>
    </w:p>
    <w:p w:rsidR="00382E1D" w:rsidRDefault="005605BE" w:rsidP="00E72918">
      <w:pPr>
        <w:pStyle w:val="Heading2"/>
        <w:spacing w:before="9"/>
        <w:ind w:left="709" w:firstLine="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Members read and accepted Darren’s monthly report (copy attached).</w:t>
      </w:r>
      <w:r w:rsidR="008A17D0">
        <w:rPr>
          <w:rFonts w:cs="Arial"/>
          <w:b w:val="0"/>
          <w:sz w:val="20"/>
          <w:szCs w:val="20"/>
        </w:rPr>
        <w:t xml:space="preserve"> He noted 3 </w:t>
      </w:r>
      <w:r w:rsidR="004F2C32">
        <w:rPr>
          <w:rFonts w:cs="Arial"/>
          <w:b w:val="0"/>
          <w:sz w:val="20"/>
          <w:szCs w:val="20"/>
        </w:rPr>
        <w:t xml:space="preserve">staff </w:t>
      </w:r>
      <w:proofErr w:type="gramStart"/>
      <w:r w:rsidR="004F2C32">
        <w:rPr>
          <w:rFonts w:cs="Arial"/>
          <w:b w:val="0"/>
          <w:sz w:val="20"/>
          <w:szCs w:val="20"/>
        </w:rPr>
        <w:t>have</w:t>
      </w:r>
      <w:proofErr w:type="gramEnd"/>
      <w:r w:rsidR="004F2C32">
        <w:rPr>
          <w:rFonts w:cs="Arial"/>
          <w:b w:val="0"/>
          <w:sz w:val="20"/>
          <w:szCs w:val="20"/>
        </w:rPr>
        <w:t xml:space="preserve"> upgraded their Violence Threat Risk </w:t>
      </w:r>
      <w:r w:rsidR="008A17D0">
        <w:rPr>
          <w:rFonts w:cs="Arial"/>
          <w:b w:val="0"/>
          <w:sz w:val="20"/>
          <w:szCs w:val="20"/>
        </w:rPr>
        <w:t>Assessment (VTRA) so the school now has</w:t>
      </w:r>
      <w:r w:rsidR="004F2C32">
        <w:rPr>
          <w:rFonts w:cs="Arial"/>
          <w:b w:val="0"/>
          <w:sz w:val="20"/>
          <w:szCs w:val="20"/>
        </w:rPr>
        <w:t xml:space="preserve"> 8 staff certified in this process at levels one or two.</w:t>
      </w:r>
      <w:r w:rsidR="00063769">
        <w:rPr>
          <w:rFonts w:cs="Arial"/>
          <w:b w:val="0"/>
          <w:sz w:val="20"/>
          <w:szCs w:val="20"/>
        </w:rPr>
        <w:t xml:space="preserve">  Bo</w:t>
      </w:r>
      <w:r w:rsidR="008A17D0">
        <w:rPr>
          <w:rFonts w:cs="Arial"/>
          <w:b w:val="0"/>
          <w:sz w:val="20"/>
          <w:szCs w:val="20"/>
        </w:rPr>
        <w:t xml:space="preserve">nita </w:t>
      </w:r>
      <w:proofErr w:type="spellStart"/>
      <w:r w:rsidR="008A17D0">
        <w:rPr>
          <w:rFonts w:cs="Arial"/>
          <w:b w:val="0"/>
          <w:sz w:val="20"/>
          <w:szCs w:val="20"/>
        </w:rPr>
        <w:t>Parkkari</w:t>
      </w:r>
      <w:proofErr w:type="spellEnd"/>
      <w:r w:rsidR="008A17D0">
        <w:rPr>
          <w:rFonts w:cs="Arial"/>
          <w:b w:val="0"/>
          <w:sz w:val="20"/>
          <w:szCs w:val="20"/>
        </w:rPr>
        <w:t xml:space="preserve"> and Glenna </w:t>
      </w:r>
      <w:proofErr w:type="spellStart"/>
      <w:r w:rsidR="008A17D0">
        <w:rPr>
          <w:rFonts w:cs="Arial"/>
          <w:b w:val="0"/>
          <w:sz w:val="20"/>
          <w:szCs w:val="20"/>
        </w:rPr>
        <w:t>Tetlichi</w:t>
      </w:r>
      <w:proofErr w:type="spellEnd"/>
      <w:r w:rsidR="008A17D0">
        <w:rPr>
          <w:rFonts w:cs="Arial"/>
          <w:b w:val="0"/>
          <w:sz w:val="20"/>
          <w:szCs w:val="20"/>
        </w:rPr>
        <w:t xml:space="preserve"> are now trained in Restorative Community Conferencing.</w:t>
      </w:r>
    </w:p>
    <w:p w:rsidR="008A17D0" w:rsidRDefault="008A17D0" w:rsidP="0026527A">
      <w:pPr>
        <w:pStyle w:val="Heading2"/>
        <w:spacing w:before="9"/>
        <w:ind w:left="708" w:firstLine="0"/>
        <w:rPr>
          <w:rFonts w:cs="Arial"/>
          <w:b w:val="0"/>
          <w:sz w:val="20"/>
          <w:szCs w:val="20"/>
        </w:rPr>
      </w:pPr>
    </w:p>
    <w:p w:rsidR="008A17D0" w:rsidRPr="00DF02A1" w:rsidRDefault="00DF02A1" w:rsidP="0026527A">
      <w:pPr>
        <w:pStyle w:val="Heading2"/>
        <w:spacing w:before="9"/>
        <w:ind w:left="708" w:firstLine="0"/>
        <w:rPr>
          <w:rFonts w:cs="Arial"/>
          <w:b w:val="0"/>
          <w:sz w:val="20"/>
          <w:szCs w:val="20"/>
          <w:u w:val="single"/>
        </w:rPr>
      </w:pPr>
      <w:r w:rsidRPr="00DF02A1">
        <w:rPr>
          <w:rFonts w:cs="Arial"/>
          <w:b w:val="0"/>
          <w:sz w:val="20"/>
          <w:szCs w:val="20"/>
          <w:u w:val="single"/>
        </w:rPr>
        <w:t>Safe &amp; Caring Schools Presentation</w:t>
      </w:r>
    </w:p>
    <w:p w:rsidR="00DF02A1" w:rsidRDefault="00DF02A1" w:rsidP="00063769">
      <w:pPr>
        <w:pStyle w:val="Heading2"/>
        <w:spacing w:before="9"/>
        <w:ind w:left="708" w:firstLine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Darren walked Council through a power point presentation indicating F.H. Collins School</w:t>
      </w:r>
      <w:r w:rsidR="00063769">
        <w:rPr>
          <w:rFonts w:cs="Arial"/>
          <w:b w:val="0"/>
          <w:sz w:val="20"/>
          <w:szCs w:val="20"/>
        </w:rPr>
        <w:t>’s</w:t>
      </w:r>
      <w:r>
        <w:rPr>
          <w:rFonts w:cs="Arial"/>
          <w:b w:val="0"/>
          <w:sz w:val="20"/>
          <w:szCs w:val="20"/>
        </w:rPr>
        <w:t xml:space="preserve"> policy is a commitment to create a respectful, safe and nurturing educational environment for everyone.</w:t>
      </w:r>
      <w:r w:rsidR="00063769">
        <w:rPr>
          <w:rFonts w:cs="Arial"/>
          <w:b w:val="0"/>
          <w:sz w:val="20"/>
          <w:szCs w:val="20"/>
        </w:rPr>
        <w:t xml:space="preserve"> The P</w:t>
      </w:r>
      <w:r w:rsidR="00851C28">
        <w:rPr>
          <w:rFonts w:cs="Arial"/>
          <w:b w:val="0"/>
          <w:sz w:val="20"/>
          <w:szCs w:val="20"/>
        </w:rPr>
        <w:t xml:space="preserve">olicy, Standards &amp; Procedures, </w:t>
      </w:r>
      <w:r w:rsidR="00063769">
        <w:rPr>
          <w:rFonts w:cs="Arial"/>
          <w:b w:val="0"/>
          <w:sz w:val="20"/>
          <w:szCs w:val="20"/>
        </w:rPr>
        <w:t>Student Expectations as far as d</w:t>
      </w:r>
      <w:r w:rsidR="00851C28">
        <w:rPr>
          <w:rFonts w:cs="Arial"/>
          <w:b w:val="0"/>
          <w:sz w:val="20"/>
          <w:szCs w:val="20"/>
        </w:rPr>
        <w:t xml:space="preserve">ress </w:t>
      </w:r>
      <w:r w:rsidR="00063769">
        <w:rPr>
          <w:rFonts w:cs="Arial"/>
          <w:b w:val="0"/>
          <w:sz w:val="20"/>
          <w:szCs w:val="20"/>
        </w:rPr>
        <w:t>code, c</w:t>
      </w:r>
      <w:r w:rsidR="00851C28">
        <w:rPr>
          <w:rFonts w:cs="Arial"/>
          <w:b w:val="0"/>
          <w:sz w:val="20"/>
          <w:szCs w:val="20"/>
        </w:rPr>
        <w:t xml:space="preserve">ell phones etc. were explained.   Christine </w:t>
      </w:r>
      <w:proofErr w:type="spellStart"/>
      <w:r w:rsidR="00851C28">
        <w:rPr>
          <w:rFonts w:cs="Arial"/>
          <w:b w:val="0"/>
          <w:sz w:val="20"/>
          <w:szCs w:val="20"/>
        </w:rPr>
        <w:t>Klaassen</w:t>
      </w:r>
      <w:proofErr w:type="spellEnd"/>
      <w:r w:rsidR="00851C28">
        <w:rPr>
          <w:rFonts w:cs="Arial"/>
          <w:b w:val="0"/>
          <w:sz w:val="20"/>
          <w:szCs w:val="20"/>
        </w:rPr>
        <w:t>-St. Pierre provided additional information.</w:t>
      </w:r>
    </w:p>
    <w:p w:rsidR="00851C28" w:rsidRDefault="00851C28" w:rsidP="0026527A">
      <w:pPr>
        <w:pStyle w:val="Heading2"/>
        <w:spacing w:before="9"/>
        <w:ind w:left="708" w:firstLine="0"/>
        <w:rPr>
          <w:rFonts w:cs="Arial"/>
          <w:b w:val="0"/>
          <w:sz w:val="20"/>
          <w:szCs w:val="20"/>
        </w:rPr>
      </w:pPr>
    </w:p>
    <w:p w:rsidR="00851C28" w:rsidRDefault="00851C28" w:rsidP="0026527A">
      <w:pPr>
        <w:pStyle w:val="Heading2"/>
        <w:spacing w:before="9"/>
        <w:ind w:left="708" w:firstLine="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Supports for Students and Parents, Staff Training and Interventions were all addressed.  The tools used by staff are for restorative measures in ensuring the safety of the school community.</w:t>
      </w:r>
    </w:p>
    <w:p w:rsidR="008A17D0" w:rsidRDefault="008A17D0" w:rsidP="0026527A">
      <w:pPr>
        <w:pStyle w:val="Heading2"/>
        <w:spacing w:before="9"/>
        <w:ind w:left="708" w:firstLine="0"/>
        <w:rPr>
          <w:rFonts w:cs="Arial"/>
          <w:b w:val="0"/>
          <w:sz w:val="20"/>
          <w:szCs w:val="20"/>
        </w:rPr>
      </w:pPr>
    </w:p>
    <w:p w:rsidR="00E77D7B" w:rsidRDefault="00063769" w:rsidP="0026527A">
      <w:pPr>
        <w:pStyle w:val="Heading2"/>
        <w:spacing w:before="9"/>
        <w:ind w:left="708" w:firstLine="0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The presentation was followed by a question and answer session</w:t>
      </w:r>
      <w:r w:rsidR="0095019B">
        <w:rPr>
          <w:rFonts w:cs="Arial"/>
          <w:b w:val="0"/>
          <w:szCs w:val="20"/>
        </w:rPr>
        <w:t>.</w:t>
      </w:r>
    </w:p>
    <w:p w:rsidR="0095019B" w:rsidRDefault="0095019B" w:rsidP="0026527A">
      <w:pPr>
        <w:pStyle w:val="Heading2"/>
        <w:spacing w:before="9"/>
        <w:ind w:left="708" w:firstLine="0"/>
        <w:rPr>
          <w:rFonts w:cs="Arial"/>
          <w:b w:val="0"/>
          <w:szCs w:val="20"/>
        </w:rPr>
      </w:pPr>
    </w:p>
    <w:p w:rsidR="00E77D7B" w:rsidRDefault="00E77D7B" w:rsidP="0026527A">
      <w:pPr>
        <w:pStyle w:val="Heading2"/>
        <w:spacing w:before="9"/>
        <w:ind w:left="708" w:firstLine="0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Jessie described a “Lateral Violence” course </w:t>
      </w:r>
      <w:proofErr w:type="spellStart"/>
      <w:r>
        <w:rPr>
          <w:rFonts w:cs="Arial"/>
          <w:b w:val="0"/>
          <w:szCs w:val="20"/>
        </w:rPr>
        <w:t>Kwanlin</w:t>
      </w:r>
      <w:proofErr w:type="spellEnd"/>
      <w:r>
        <w:rPr>
          <w:rFonts w:cs="Arial"/>
          <w:b w:val="0"/>
          <w:szCs w:val="20"/>
        </w:rPr>
        <w:t xml:space="preserve"> Dun had provided to the Chief,</w:t>
      </w:r>
    </w:p>
    <w:p w:rsidR="00E77D7B" w:rsidRPr="00E77D7B" w:rsidRDefault="00E77D7B" w:rsidP="0026527A">
      <w:pPr>
        <w:pStyle w:val="Heading2"/>
        <w:spacing w:before="9"/>
        <w:ind w:left="708" w:firstLine="0"/>
        <w:rPr>
          <w:rFonts w:cs="Arial"/>
          <w:b w:val="0"/>
          <w:szCs w:val="20"/>
        </w:rPr>
      </w:pPr>
      <w:proofErr w:type="gramStart"/>
      <w:r>
        <w:rPr>
          <w:rFonts w:cs="Arial"/>
          <w:b w:val="0"/>
          <w:szCs w:val="20"/>
        </w:rPr>
        <w:t>Staff, Elders, youth and the community.</w:t>
      </w:r>
      <w:proofErr w:type="gramEnd"/>
      <w:r w:rsidR="001802AE">
        <w:rPr>
          <w:rFonts w:cs="Arial"/>
          <w:b w:val="0"/>
          <w:szCs w:val="20"/>
        </w:rPr>
        <w:t xml:space="preserve">  She felt it would be of benefit to everyone.</w:t>
      </w:r>
    </w:p>
    <w:p w:rsidR="00E77D7B" w:rsidRPr="00851C28" w:rsidRDefault="00E77D7B" w:rsidP="0026527A">
      <w:pPr>
        <w:pStyle w:val="Heading2"/>
        <w:spacing w:before="9"/>
        <w:ind w:left="708" w:firstLine="0"/>
        <w:rPr>
          <w:rFonts w:cs="Arial"/>
          <w:szCs w:val="20"/>
        </w:rPr>
      </w:pPr>
    </w:p>
    <w:p w:rsidR="00C652E6" w:rsidRDefault="00DD50A7" w:rsidP="00592789">
      <w:pPr>
        <w:pStyle w:val="BodyText"/>
        <w:numPr>
          <w:ilvl w:val="0"/>
          <w:numId w:val="21"/>
        </w:numPr>
        <w:jc w:val="both"/>
        <w:rPr>
          <w:rFonts w:cs="Arial"/>
          <w:b/>
          <w:spacing w:val="-1"/>
        </w:rPr>
      </w:pPr>
      <w:r w:rsidRPr="00F737A3">
        <w:rPr>
          <w:rFonts w:cs="Arial"/>
          <w:b/>
          <w:spacing w:val="-1"/>
        </w:rPr>
        <w:t>T</w:t>
      </w:r>
      <w:r w:rsidR="00C91AA6" w:rsidRPr="00F737A3">
        <w:rPr>
          <w:rFonts w:cs="Arial"/>
          <w:b/>
          <w:spacing w:val="-1"/>
        </w:rPr>
        <w:t>reasurer’s</w:t>
      </w:r>
      <w:r w:rsidR="00C91AA6" w:rsidRPr="00F737A3">
        <w:rPr>
          <w:rFonts w:cs="Arial"/>
          <w:b/>
        </w:rPr>
        <w:t xml:space="preserve"> </w:t>
      </w:r>
      <w:r w:rsidR="00C91AA6" w:rsidRPr="00F737A3">
        <w:rPr>
          <w:rFonts w:cs="Arial"/>
          <w:b/>
          <w:spacing w:val="-1"/>
        </w:rPr>
        <w:t>Report</w:t>
      </w:r>
    </w:p>
    <w:p w:rsidR="00E72918" w:rsidRPr="00DF069A" w:rsidRDefault="00E72918" w:rsidP="00E72918">
      <w:pPr>
        <w:pStyle w:val="BodyText"/>
        <w:ind w:left="720"/>
        <w:jc w:val="both"/>
        <w:rPr>
          <w:rFonts w:cs="Arial"/>
          <w:b/>
          <w:spacing w:val="-1"/>
          <w:sz w:val="16"/>
        </w:rPr>
      </w:pPr>
    </w:p>
    <w:p w:rsidR="007856A7" w:rsidRDefault="005605BE" w:rsidP="005605BE">
      <w:pPr>
        <w:pStyle w:val="Heading2"/>
        <w:ind w:left="709" w:firstLine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Council’s current bank balance is $</w:t>
      </w:r>
      <w:r w:rsidR="007D6F65">
        <w:rPr>
          <w:rFonts w:cs="Arial"/>
          <w:b w:val="0"/>
          <w:spacing w:val="-1"/>
        </w:rPr>
        <w:t xml:space="preserve"> 1</w:t>
      </w:r>
      <w:r w:rsidR="00C921A3">
        <w:rPr>
          <w:rFonts w:cs="Arial"/>
          <w:b w:val="0"/>
          <w:spacing w:val="-1"/>
        </w:rPr>
        <w:t>2,617.51</w:t>
      </w:r>
      <w:r w:rsidR="007856A7">
        <w:rPr>
          <w:rFonts w:cs="Arial"/>
          <w:b w:val="0"/>
          <w:spacing w:val="-1"/>
        </w:rPr>
        <w:t>.</w:t>
      </w:r>
      <w:r w:rsidR="00F04D18">
        <w:rPr>
          <w:rFonts w:cs="Arial"/>
          <w:b w:val="0"/>
          <w:spacing w:val="-1"/>
        </w:rPr>
        <w:t xml:space="preserve">  </w:t>
      </w:r>
    </w:p>
    <w:p w:rsidR="009E4339" w:rsidRDefault="005605BE" w:rsidP="005605BE">
      <w:pPr>
        <w:pStyle w:val="Heading2"/>
        <w:ind w:left="709" w:firstLine="0"/>
        <w:rPr>
          <w:rFonts w:cs="Arial"/>
          <w:spacing w:val="-1"/>
        </w:rPr>
      </w:pP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</w:p>
    <w:p w:rsidR="00F04D18" w:rsidRDefault="00063769" w:rsidP="00592789">
      <w:pPr>
        <w:pStyle w:val="Heading2"/>
        <w:numPr>
          <w:ilvl w:val="0"/>
          <w:numId w:val="21"/>
        </w:numPr>
        <w:rPr>
          <w:bCs w:val="0"/>
        </w:rPr>
      </w:pPr>
      <w:r>
        <w:rPr>
          <w:bCs w:val="0"/>
        </w:rPr>
        <w:t>Committee Reports</w:t>
      </w:r>
    </w:p>
    <w:p w:rsidR="00E72918" w:rsidRDefault="00E72918" w:rsidP="00E72918">
      <w:pPr>
        <w:pStyle w:val="Heading2"/>
        <w:ind w:left="720" w:firstLine="0"/>
        <w:rPr>
          <w:bCs w:val="0"/>
          <w:sz w:val="16"/>
        </w:rPr>
      </w:pPr>
    </w:p>
    <w:p w:rsidR="00063769" w:rsidRPr="00063769" w:rsidRDefault="00063769" w:rsidP="00E72918">
      <w:pPr>
        <w:pStyle w:val="Heading2"/>
        <w:ind w:left="720" w:firstLine="0"/>
        <w:rPr>
          <w:b w:val="0"/>
          <w:bCs w:val="0"/>
          <w:u w:val="single"/>
        </w:rPr>
      </w:pPr>
      <w:r w:rsidRPr="00063769">
        <w:rPr>
          <w:b w:val="0"/>
          <w:bCs w:val="0"/>
          <w:u w:val="single"/>
        </w:rPr>
        <w:t>Education Reserve Planning Committee</w:t>
      </w:r>
    </w:p>
    <w:p w:rsidR="007A0E4A" w:rsidRDefault="00D46D27" w:rsidP="00E72918">
      <w:pPr>
        <w:pStyle w:val="Heading2"/>
        <w:ind w:left="709" w:firstLine="0"/>
        <w:rPr>
          <w:b w:val="0"/>
          <w:bCs w:val="0"/>
        </w:rPr>
      </w:pPr>
      <w:r>
        <w:rPr>
          <w:b w:val="0"/>
          <w:bCs w:val="0"/>
        </w:rPr>
        <w:t xml:space="preserve">Erik </w:t>
      </w:r>
      <w:r w:rsidR="007575C9">
        <w:rPr>
          <w:b w:val="0"/>
          <w:bCs w:val="0"/>
        </w:rPr>
        <w:t>reported the next meeting will be held February 10</w:t>
      </w:r>
      <w:r w:rsidR="007575C9" w:rsidRPr="007575C9">
        <w:rPr>
          <w:b w:val="0"/>
          <w:bCs w:val="0"/>
          <w:vertAlign w:val="superscript"/>
        </w:rPr>
        <w:t>th</w:t>
      </w:r>
      <w:r w:rsidR="007575C9">
        <w:rPr>
          <w:b w:val="0"/>
          <w:bCs w:val="0"/>
        </w:rPr>
        <w:t xml:space="preserve">, at which time the </w:t>
      </w:r>
      <w:r w:rsidR="00622CB1">
        <w:rPr>
          <w:b w:val="0"/>
          <w:bCs w:val="0"/>
        </w:rPr>
        <w:t>Co</w:t>
      </w:r>
      <w:r w:rsidR="007575C9">
        <w:rPr>
          <w:b w:val="0"/>
          <w:bCs w:val="0"/>
        </w:rPr>
        <w:t xml:space="preserve">mmittee </w:t>
      </w:r>
      <w:r w:rsidR="00622CB1">
        <w:rPr>
          <w:b w:val="0"/>
          <w:bCs w:val="0"/>
        </w:rPr>
        <w:t>will be updated</w:t>
      </w:r>
      <w:r w:rsidR="007575C9">
        <w:rPr>
          <w:b w:val="0"/>
          <w:bCs w:val="0"/>
        </w:rPr>
        <w:t xml:space="preserve"> regarding the old gym.</w:t>
      </w:r>
    </w:p>
    <w:p w:rsidR="0074589A" w:rsidRDefault="0074589A" w:rsidP="00161890">
      <w:pPr>
        <w:pStyle w:val="Heading2"/>
        <w:ind w:left="142" w:firstLine="0"/>
        <w:rPr>
          <w:b w:val="0"/>
          <w:bCs w:val="0"/>
        </w:rPr>
      </w:pPr>
    </w:p>
    <w:p w:rsidR="00E72918" w:rsidRPr="00DF069A" w:rsidRDefault="00913DDB" w:rsidP="00E72918">
      <w:pPr>
        <w:pStyle w:val="Heading2"/>
        <w:ind w:left="720" w:firstLine="0"/>
        <w:rPr>
          <w:bCs w:val="0"/>
          <w:sz w:val="16"/>
        </w:rPr>
      </w:pPr>
      <w:r w:rsidRPr="005E0178">
        <w:rPr>
          <w:b w:val="0"/>
          <w:bCs w:val="0"/>
          <w:u w:val="single"/>
        </w:rPr>
        <w:t>Busing Committee</w:t>
      </w:r>
    </w:p>
    <w:p w:rsidR="00913DDB" w:rsidRPr="00913DDB" w:rsidRDefault="00913DDB" w:rsidP="00E72918">
      <w:pPr>
        <w:pStyle w:val="Heading2"/>
        <w:ind w:left="709" w:firstLine="0"/>
        <w:rPr>
          <w:b w:val="0"/>
          <w:bCs w:val="0"/>
        </w:rPr>
      </w:pPr>
      <w:r>
        <w:rPr>
          <w:b w:val="0"/>
          <w:bCs w:val="0"/>
        </w:rPr>
        <w:t>The minutes of the meeting have been circulated to Council members.</w:t>
      </w:r>
    </w:p>
    <w:p w:rsidR="00D46D27" w:rsidRPr="00F04D18" w:rsidRDefault="00D46D27" w:rsidP="00161890">
      <w:pPr>
        <w:pStyle w:val="Heading2"/>
        <w:ind w:left="142" w:firstLine="0"/>
        <w:rPr>
          <w:b w:val="0"/>
          <w:bCs w:val="0"/>
        </w:rPr>
      </w:pPr>
    </w:p>
    <w:p w:rsidR="00211C1E" w:rsidRPr="006C5F50" w:rsidRDefault="00C91AA6" w:rsidP="00592789">
      <w:pPr>
        <w:pStyle w:val="Heading2"/>
        <w:numPr>
          <w:ilvl w:val="0"/>
          <w:numId w:val="21"/>
        </w:numPr>
        <w:rPr>
          <w:b w:val="0"/>
          <w:bCs w:val="0"/>
        </w:rPr>
      </w:pPr>
      <w:r>
        <w:t>Old</w:t>
      </w:r>
      <w:r>
        <w:rPr>
          <w:spacing w:val="-2"/>
        </w:rPr>
        <w:t xml:space="preserve"> </w:t>
      </w:r>
      <w:r>
        <w:rPr>
          <w:spacing w:val="-1"/>
        </w:rPr>
        <w:t>Business</w:t>
      </w:r>
    </w:p>
    <w:p w:rsidR="006C5F50" w:rsidRPr="00DF069A" w:rsidRDefault="006C5F50" w:rsidP="006C5F50">
      <w:pPr>
        <w:pStyle w:val="Heading2"/>
        <w:ind w:left="720" w:firstLine="0"/>
        <w:rPr>
          <w:b w:val="0"/>
          <w:bCs w:val="0"/>
          <w:sz w:val="16"/>
        </w:rPr>
      </w:pPr>
    </w:p>
    <w:p w:rsidR="00EC5088" w:rsidRDefault="005838CF" w:rsidP="00161890">
      <w:pPr>
        <w:spacing w:line="275" w:lineRule="auto"/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EC5088" w:rsidRPr="00EC5088">
        <w:rPr>
          <w:rFonts w:ascii="Arial" w:hAnsi="Arial" w:cs="Arial"/>
          <w:u w:val="single"/>
        </w:rPr>
        <w:t xml:space="preserve">Department </w:t>
      </w:r>
      <w:r w:rsidR="005E0178">
        <w:rPr>
          <w:rFonts w:ascii="Arial" w:hAnsi="Arial" w:cs="Arial"/>
          <w:u w:val="single"/>
        </w:rPr>
        <w:t xml:space="preserve">of Education </w:t>
      </w:r>
      <w:r w:rsidR="00EC5088" w:rsidRPr="00EC5088">
        <w:rPr>
          <w:rFonts w:ascii="Arial" w:hAnsi="Arial" w:cs="Arial"/>
          <w:u w:val="single"/>
        </w:rPr>
        <w:t>Committees</w:t>
      </w:r>
    </w:p>
    <w:p w:rsidR="00114DFE" w:rsidRDefault="00114DFE" w:rsidP="00E72918">
      <w:pPr>
        <w:spacing w:line="275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No new information is available as to what committees will be active, the range and scope of these committees and how the members will be selected.  </w:t>
      </w:r>
      <w:r w:rsidR="00E56DD3">
        <w:rPr>
          <w:rFonts w:ascii="Arial" w:hAnsi="Arial" w:cs="Arial"/>
        </w:rPr>
        <w:t>When the Committees are decided on</w:t>
      </w:r>
      <w:r w:rsidR="005E0178">
        <w:rPr>
          <w:rFonts w:ascii="Arial" w:hAnsi="Arial" w:cs="Arial"/>
        </w:rPr>
        <w:t>,</w:t>
      </w:r>
      <w:r w:rsidR="00E56DD3">
        <w:rPr>
          <w:rFonts w:ascii="Arial" w:hAnsi="Arial" w:cs="Arial"/>
        </w:rPr>
        <w:t xml:space="preserve"> the </w:t>
      </w:r>
      <w:r w:rsidR="005E0178">
        <w:rPr>
          <w:rFonts w:ascii="Arial" w:hAnsi="Arial" w:cs="Arial"/>
        </w:rPr>
        <w:t xml:space="preserve">Committee </w:t>
      </w:r>
      <w:r w:rsidR="00F31C4D">
        <w:rPr>
          <w:rFonts w:ascii="Arial" w:hAnsi="Arial" w:cs="Arial"/>
        </w:rPr>
        <w:t>Chair will organize them</w:t>
      </w:r>
      <w:r w:rsidR="00E56DD3">
        <w:rPr>
          <w:rFonts w:ascii="Arial" w:hAnsi="Arial" w:cs="Arial"/>
        </w:rPr>
        <w:t xml:space="preserve"> as they wish</w:t>
      </w:r>
      <w:r w:rsidR="00F31C4D">
        <w:rPr>
          <w:rFonts w:ascii="Arial" w:hAnsi="Arial" w:cs="Arial"/>
        </w:rPr>
        <w:t>.</w:t>
      </w:r>
    </w:p>
    <w:p w:rsidR="00F31C4D" w:rsidRDefault="00F31C4D" w:rsidP="00E72918">
      <w:pPr>
        <w:spacing w:line="275" w:lineRule="auto"/>
        <w:ind w:left="709"/>
        <w:rPr>
          <w:rFonts w:ascii="Arial" w:hAnsi="Arial" w:cs="Arial"/>
        </w:rPr>
      </w:pPr>
    </w:p>
    <w:p w:rsidR="00F31C4D" w:rsidRDefault="00114DFE" w:rsidP="00E72918">
      <w:pPr>
        <w:spacing w:line="275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Bob Walker spoke to </w:t>
      </w:r>
      <w:r w:rsidR="00E56DD3">
        <w:rPr>
          <w:rFonts w:ascii="Arial" w:hAnsi="Arial" w:cs="Arial"/>
        </w:rPr>
        <w:t>Council</w:t>
      </w:r>
      <w:r>
        <w:rPr>
          <w:rFonts w:ascii="Arial" w:hAnsi="Arial" w:cs="Arial"/>
        </w:rPr>
        <w:t xml:space="preserve"> as to how the 2 members were s</w:t>
      </w:r>
      <w:r w:rsidR="00F737A3">
        <w:rPr>
          <w:rFonts w:ascii="Arial" w:hAnsi="Arial" w:cs="Arial"/>
        </w:rPr>
        <w:t>elected for the Student Support Services</w:t>
      </w:r>
      <w:r>
        <w:rPr>
          <w:rFonts w:ascii="Arial" w:hAnsi="Arial" w:cs="Arial"/>
        </w:rPr>
        <w:t xml:space="preserve"> Committee.  Department Head, T</w:t>
      </w:r>
      <w:r w:rsidR="00F31C4D">
        <w:rPr>
          <w:rFonts w:ascii="Arial" w:hAnsi="Arial" w:cs="Arial"/>
        </w:rPr>
        <w:t>ricia, and Bob Walker</w:t>
      </w:r>
      <w:r>
        <w:rPr>
          <w:rFonts w:ascii="Arial" w:hAnsi="Arial" w:cs="Arial"/>
        </w:rPr>
        <w:t xml:space="preserve"> went through</w:t>
      </w:r>
    </w:p>
    <w:p w:rsidR="00E77D7B" w:rsidRDefault="00114DFE" w:rsidP="00E72918">
      <w:pPr>
        <w:spacing w:line="275" w:lineRule="auto"/>
        <w:ind w:left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list of 7 applicants and chose the 2 they felt would be best suited to the Committee.</w:t>
      </w:r>
    </w:p>
    <w:p w:rsidR="00F737A3" w:rsidRDefault="00F737A3" w:rsidP="00161890">
      <w:pPr>
        <w:spacing w:line="275" w:lineRule="auto"/>
        <w:ind w:left="142"/>
        <w:rPr>
          <w:rFonts w:ascii="Arial" w:hAnsi="Arial" w:cs="Arial"/>
        </w:rPr>
      </w:pPr>
    </w:p>
    <w:p w:rsidR="005E0178" w:rsidRDefault="005E0178" w:rsidP="00161890">
      <w:pPr>
        <w:spacing w:line="275" w:lineRule="auto"/>
        <w:ind w:left="142"/>
        <w:rPr>
          <w:rFonts w:ascii="Arial" w:hAnsi="Arial" w:cs="Arial"/>
        </w:rPr>
      </w:pPr>
    </w:p>
    <w:p w:rsidR="005E0178" w:rsidRDefault="005E0178" w:rsidP="00161890">
      <w:pPr>
        <w:spacing w:line="275" w:lineRule="auto"/>
        <w:ind w:left="142"/>
        <w:rPr>
          <w:rFonts w:ascii="Arial" w:hAnsi="Arial" w:cs="Arial"/>
        </w:rPr>
      </w:pPr>
    </w:p>
    <w:p w:rsidR="0095019B" w:rsidRDefault="0095019B" w:rsidP="00161890">
      <w:pPr>
        <w:spacing w:line="275" w:lineRule="auto"/>
        <w:ind w:left="142"/>
        <w:rPr>
          <w:rFonts w:ascii="Arial" w:hAnsi="Arial" w:cs="Arial"/>
        </w:rPr>
      </w:pPr>
    </w:p>
    <w:p w:rsidR="00F31C4D" w:rsidRDefault="00F31C4D" w:rsidP="00161890">
      <w:pPr>
        <w:spacing w:line="275" w:lineRule="auto"/>
        <w:ind w:left="142"/>
        <w:rPr>
          <w:rFonts w:ascii="Arial" w:hAnsi="Arial" w:cs="Arial"/>
        </w:rPr>
      </w:pPr>
    </w:p>
    <w:p w:rsidR="00F31C4D" w:rsidRDefault="00F31C4D" w:rsidP="00161890">
      <w:pPr>
        <w:spacing w:line="275" w:lineRule="auto"/>
        <w:ind w:left="142"/>
        <w:rPr>
          <w:rFonts w:ascii="Arial" w:hAnsi="Arial" w:cs="Arial"/>
        </w:rPr>
      </w:pPr>
    </w:p>
    <w:p w:rsidR="005E0178" w:rsidRDefault="005E0178" w:rsidP="00161890">
      <w:pPr>
        <w:spacing w:line="275" w:lineRule="auto"/>
        <w:ind w:left="142"/>
        <w:rPr>
          <w:rFonts w:ascii="Arial" w:hAnsi="Arial" w:cs="Arial"/>
        </w:rPr>
      </w:pPr>
    </w:p>
    <w:p w:rsidR="005E0178" w:rsidRPr="006C5F50" w:rsidRDefault="005E0178" w:rsidP="005E0178">
      <w:pPr>
        <w:pStyle w:val="Heading2"/>
        <w:numPr>
          <w:ilvl w:val="0"/>
          <w:numId w:val="24"/>
        </w:numPr>
        <w:rPr>
          <w:b w:val="0"/>
          <w:bCs w:val="0"/>
        </w:rPr>
      </w:pPr>
      <w:r>
        <w:lastRenderedPageBreak/>
        <w:t>Old</w:t>
      </w:r>
      <w:r>
        <w:rPr>
          <w:spacing w:val="-2"/>
        </w:rPr>
        <w:t xml:space="preserve"> </w:t>
      </w:r>
      <w:r>
        <w:rPr>
          <w:spacing w:val="-1"/>
        </w:rPr>
        <w:t>Business Cont’d.</w:t>
      </w:r>
    </w:p>
    <w:p w:rsidR="005E0178" w:rsidRPr="00114DFE" w:rsidRDefault="005E0178" w:rsidP="00161890">
      <w:pPr>
        <w:spacing w:line="275" w:lineRule="auto"/>
        <w:ind w:left="142"/>
        <w:rPr>
          <w:rFonts w:ascii="Arial" w:hAnsi="Arial" w:cs="Arial"/>
        </w:rPr>
      </w:pPr>
    </w:p>
    <w:p w:rsidR="00F737A3" w:rsidRDefault="00EC5088" w:rsidP="00161890">
      <w:pPr>
        <w:pStyle w:val="Heading2"/>
        <w:ind w:left="142" w:firstLine="0"/>
        <w:rPr>
          <w:b w:val="0"/>
          <w:spacing w:val="-1"/>
          <w:u w:val="single"/>
        </w:rPr>
      </w:pPr>
      <w:r>
        <w:rPr>
          <w:rFonts w:cs="Arial"/>
        </w:rPr>
        <w:tab/>
      </w:r>
      <w:r w:rsidR="00F737A3">
        <w:rPr>
          <w:b w:val="0"/>
          <w:spacing w:val="-1"/>
          <w:u w:val="single"/>
        </w:rPr>
        <w:t>Staffing Allocation Advisory Committee</w:t>
      </w:r>
    </w:p>
    <w:p w:rsidR="00F737A3" w:rsidRDefault="00F737A3" w:rsidP="00E72918">
      <w:pPr>
        <w:pStyle w:val="Heading2"/>
        <w:ind w:left="709" w:firstLine="0"/>
        <w:rPr>
          <w:b w:val="0"/>
          <w:spacing w:val="-1"/>
        </w:rPr>
      </w:pPr>
      <w:r>
        <w:rPr>
          <w:b w:val="0"/>
          <w:spacing w:val="-1"/>
        </w:rPr>
        <w:t>Janet indicated she would be interested in serving on this committee.</w:t>
      </w:r>
    </w:p>
    <w:p w:rsidR="00F737A3" w:rsidRDefault="00F737A3" w:rsidP="00161890">
      <w:pPr>
        <w:pStyle w:val="Heading2"/>
        <w:ind w:left="142" w:firstLine="0"/>
        <w:rPr>
          <w:b w:val="0"/>
          <w:spacing w:val="-1"/>
        </w:rPr>
      </w:pPr>
    </w:p>
    <w:p w:rsidR="00F737A3" w:rsidRPr="00D12BF7" w:rsidRDefault="00F737A3" w:rsidP="006C5F50">
      <w:pPr>
        <w:pStyle w:val="Heading2"/>
        <w:ind w:left="709" w:firstLine="0"/>
        <w:rPr>
          <w:b w:val="0"/>
          <w:spacing w:val="-1"/>
        </w:rPr>
      </w:pPr>
      <w:r>
        <w:rPr>
          <w:spacing w:val="-1"/>
        </w:rPr>
        <w:t xml:space="preserve">MOVED By </w:t>
      </w:r>
      <w:r w:rsidRPr="00D12BF7">
        <w:rPr>
          <w:b w:val="0"/>
          <w:spacing w:val="-1"/>
        </w:rPr>
        <w:t>Roxanne, seconded by Tracy,</w:t>
      </w:r>
      <w:r>
        <w:rPr>
          <w:spacing w:val="-1"/>
        </w:rPr>
        <w:t xml:space="preserve"> </w:t>
      </w:r>
      <w:r>
        <w:rPr>
          <w:b w:val="0"/>
          <w:spacing w:val="-1"/>
        </w:rPr>
        <w:t>that Janet Clarke’s name be put forward as a proposed member of the Staffing Allocation Advisory Committee.</w:t>
      </w:r>
    </w:p>
    <w:p w:rsidR="00F737A3" w:rsidRPr="005E0178" w:rsidRDefault="00F737A3" w:rsidP="00161890">
      <w:pPr>
        <w:pStyle w:val="Heading2"/>
        <w:ind w:left="142" w:firstLine="0"/>
        <w:rPr>
          <w:spacing w:val="-1"/>
        </w:rPr>
      </w:pPr>
      <w:r>
        <w:rPr>
          <w:b w:val="0"/>
          <w:spacing w:val="-1"/>
        </w:rPr>
        <w:tab/>
      </w:r>
      <w:r>
        <w:rPr>
          <w:b w:val="0"/>
          <w:spacing w:val="-1"/>
        </w:rPr>
        <w:tab/>
      </w:r>
      <w:r>
        <w:rPr>
          <w:b w:val="0"/>
          <w:spacing w:val="-1"/>
        </w:rPr>
        <w:tab/>
      </w:r>
      <w:r>
        <w:rPr>
          <w:b w:val="0"/>
          <w:spacing w:val="-1"/>
        </w:rPr>
        <w:tab/>
      </w:r>
      <w:r>
        <w:rPr>
          <w:b w:val="0"/>
          <w:spacing w:val="-1"/>
        </w:rPr>
        <w:tab/>
      </w:r>
      <w:r>
        <w:rPr>
          <w:b w:val="0"/>
          <w:spacing w:val="-1"/>
        </w:rPr>
        <w:tab/>
      </w:r>
      <w:r>
        <w:rPr>
          <w:b w:val="0"/>
          <w:spacing w:val="-1"/>
        </w:rPr>
        <w:tab/>
      </w:r>
      <w:r>
        <w:rPr>
          <w:b w:val="0"/>
          <w:spacing w:val="-1"/>
        </w:rPr>
        <w:tab/>
      </w:r>
      <w:r>
        <w:rPr>
          <w:b w:val="0"/>
          <w:spacing w:val="-1"/>
        </w:rPr>
        <w:tab/>
      </w:r>
      <w:r>
        <w:rPr>
          <w:b w:val="0"/>
          <w:spacing w:val="-1"/>
        </w:rPr>
        <w:tab/>
      </w:r>
      <w:r>
        <w:rPr>
          <w:b w:val="0"/>
          <w:spacing w:val="-1"/>
        </w:rPr>
        <w:tab/>
      </w:r>
      <w:proofErr w:type="gramStart"/>
      <w:r w:rsidRPr="005E0178">
        <w:rPr>
          <w:spacing w:val="-1"/>
        </w:rPr>
        <w:t>Carried.</w:t>
      </w:r>
      <w:proofErr w:type="gramEnd"/>
    </w:p>
    <w:p w:rsidR="000A7259" w:rsidRDefault="000A7259" w:rsidP="00161890">
      <w:pPr>
        <w:spacing w:line="275" w:lineRule="auto"/>
        <w:ind w:left="142"/>
        <w:rPr>
          <w:rFonts w:ascii="Arial" w:hAnsi="Arial" w:cs="Arial"/>
        </w:rPr>
      </w:pPr>
    </w:p>
    <w:p w:rsidR="004E0497" w:rsidRPr="00757981" w:rsidRDefault="004E0497" w:rsidP="0053117D">
      <w:pPr>
        <w:pStyle w:val="Heading2"/>
        <w:ind w:left="709" w:firstLine="0"/>
        <w:rPr>
          <w:spacing w:val="-1"/>
          <w:u w:val="single"/>
        </w:rPr>
      </w:pPr>
      <w:r>
        <w:rPr>
          <w:b w:val="0"/>
          <w:spacing w:val="-1"/>
          <w:u w:val="single"/>
        </w:rPr>
        <w:t>Maintenance of School Property</w:t>
      </w:r>
    </w:p>
    <w:p w:rsidR="004E0497" w:rsidRDefault="004E0497" w:rsidP="0053117D">
      <w:pPr>
        <w:pStyle w:val="Heading2"/>
        <w:ind w:left="709" w:firstLine="0"/>
        <w:rPr>
          <w:b w:val="0"/>
          <w:spacing w:val="-1"/>
        </w:rPr>
      </w:pPr>
      <w:r>
        <w:rPr>
          <w:b w:val="0"/>
          <w:spacing w:val="-1"/>
        </w:rPr>
        <w:t>Janet has contacted Superintendent Mike Woods to ask how best to proceed with a letter to Property Management, and will now prepare a draft letter.</w:t>
      </w:r>
    </w:p>
    <w:p w:rsidR="004E0497" w:rsidRPr="00DF069A" w:rsidRDefault="004E0497" w:rsidP="00161890">
      <w:pPr>
        <w:pStyle w:val="Heading2"/>
        <w:ind w:left="142" w:firstLine="0"/>
        <w:rPr>
          <w:b w:val="0"/>
          <w:spacing w:val="-1"/>
        </w:rPr>
      </w:pPr>
    </w:p>
    <w:p w:rsidR="00F737A3" w:rsidRPr="00E72918" w:rsidRDefault="00F737A3" w:rsidP="0053117D">
      <w:pPr>
        <w:pStyle w:val="ListParagraph"/>
        <w:numPr>
          <w:ilvl w:val="0"/>
          <w:numId w:val="23"/>
        </w:numPr>
        <w:spacing w:line="275" w:lineRule="auto"/>
        <w:rPr>
          <w:rFonts w:ascii="Arial" w:hAnsi="Arial" w:cs="Arial"/>
          <w:b/>
        </w:rPr>
      </w:pPr>
      <w:r w:rsidRPr="00E72918">
        <w:rPr>
          <w:rFonts w:ascii="Arial" w:hAnsi="Arial" w:cs="Arial"/>
          <w:b/>
        </w:rPr>
        <w:t>New Business</w:t>
      </w:r>
    </w:p>
    <w:p w:rsidR="00F737A3" w:rsidRPr="00DF069A" w:rsidRDefault="00F737A3" w:rsidP="00161890">
      <w:pPr>
        <w:spacing w:line="275" w:lineRule="auto"/>
        <w:ind w:left="142"/>
        <w:rPr>
          <w:rFonts w:ascii="Arial" w:hAnsi="Arial" w:cs="Arial"/>
          <w:sz w:val="16"/>
        </w:rPr>
      </w:pPr>
    </w:p>
    <w:p w:rsidR="00E56DD3" w:rsidRPr="00E56DD3" w:rsidRDefault="00E56DD3" w:rsidP="0053117D">
      <w:pPr>
        <w:spacing w:line="275" w:lineRule="auto"/>
        <w:ind w:left="709"/>
        <w:rPr>
          <w:rFonts w:ascii="Arial" w:hAnsi="Arial" w:cs="Arial"/>
          <w:lang w:val="en-CA"/>
        </w:rPr>
      </w:pPr>
      <w:r>
        <w:rPr>
          <w:rFonts w:ascii="Arial" w:hAnsi="Arial" w:cs="Arial"/>
        </w:rPr>
        <w:t>Regarding a council package and training for newer council members</w:t>
      </w:r>
      <w:r w:rsidR="004E0497">
        <w:rPr>
          <w:rFonts w:ascii="Arial" w:hAnsi="Arial" w:cs="Arial"/>
        </w:rPr>
        <w:t xml:space="preserve">, packages are available at Bob`s office and </w:t>
      </w:r>
      <w:r>
        <w:rPr>
          <w:rFonts w:ascii="Arial" w:hAnsi="Arial" w:cs="Arial"/>
        </w:rPr>
        <w:t xml:space="preserve">at </w:t>
      </w:r>
      <w:r w:rsidR="004E0497">
        <w:rPr>
          <w:rFonts w:ascii="Arial" w:hAnsi="Arial" w:cs="Arial"/>
        </w:rPr>
        <w:t xml:space="preserve">also some training at </w:t>
      </w:r>
      <w:r>
        <w:rPr>
          <w:rFonts w:ascii="Arial" w:hAnsi="Arial" w:cs="Arial"/>
        </w:rPr>
        <w:t xml:space="preserve">the upcoming April AYSCBC </w:t>
      </w:r>
      <w:r>
        <w:rPr>
          <w:rFonts w:ascii="Arial" w:hAnsi="Arial" w:cs="Arial"/>
          <w:lang w:val="en-CA"/>
        </w:rPr>
        <w:t>Conference.</w:t>
      </w:r>
      <w:r w:rsidR="00F737A3">
        <w:rPr>
          <w:rFonts w:ascii="Arial" w:hAnsi="Arial" w:cs="Arial"/>
          <w:lang w:val="en-CA"/>
        </w:rPr>
        <w:t xml:space="preserve">  Bob encouraged all school council members to have a basic knowledge of pertinent parts of the Department of Education Policy.</w:t>
      </w:r>
    </w:p>
    <w:p w:rsidR="00BF33F7" w:rsidRDefault="00BF33F7" w:rsidP="00161890">
      <w:pPr>
        <w:pStyle w:val="Heading2"/>
        <w:ind w:left="142" w:firstLine="0"/>
        <w:rPr>
          <w:spacing w:val="-1"/>
        </w:rPr>
      </w:pPr>
    </w:p>
    <w:p w:rsidR="00442228" w:rsidRDefault="00B51410" w:rsidP="0053117D">
      <w:pPr>
        <w:pStyle w:val="Heading2"/>
        <w:numPr>
          <w:ilvl w:val="0"/>
          <w:numId w:val="23"/>
        </w:numPr>
        <w:rPr>
          <w:spacing w:val="-1"/>
        </w:rPr>
      </w:pPr>
      <w:r>
        <w:rPr>
          <w:spacing w:val="-1"/>
        </w:rPr>
        <w:t>Incoming Correspondence</w:t>
      </w:r>
    </w:p>
    <w:p w:rsidR="004E0497" w:rsidRPr="00DF069A" w:rsidRDefault="004E0497" w:rsidP="00161890">
      <w:pPr>
        <w:pStyle w:val="Heading2"/>
        <w:ind w:left="142" w:firstLine="0"/>
        <w:rPr>
          <w:spacing w:val="-1"/>
          <w:sz w:val="16"/>
        </w:rPr>
      </w:pPr>
    </w:p>
    <w:p w:rsidR="00D12BF7" w:rsidRPr="00D12BF7" w:rsidRDefault="00D12BF7" w:rsidP="0053117D">
      <w:pPr>
        <w:pStyle w:val="Heading2"/>
        <w:ind w:left="709" w:firstLine="0"/>
        <w:rPr>
          <w:b w:val="0"/>
          <w:spacing w:val="-1"/>
        </w:rPr>
      </w:pPr>
      <w:r w:rsidRPr="00D12BF7">
        <w:rPr>
          <w:b w:val="0"/>
          <w:spacing w:val="-1"/>
        </w:rPr>
        <w:t>One suspension letter has been received.</w:t>
      </w:r>
    </w:p>
    <w:p w:rsidR="00C921A3" w:rsidRPr="00D12BF7" w:rsidRDefault="00C921A3" w:rsidP="00161890">
      <w:pPr>
        <w:pStyle w:val="Heading2"/>
        <w:ind w:left="142" w:firstLine="0"/>
        <w:rPr>
          <w:b w:val="0"/>
          <w:spacing w:val="-1"/>
        </w:rPr>
      </w:pPr>
    </w:p>
    <w:p w:rsidR="00B51410" w:rsidRDefault="00B51410" w:rsidP="0053117D">
      <w:pPr>
        <w:pStyle w:val="Heading2"/>
        <w:numPr>
          <w:ilvl w:val="0"/>
          <w:numId w:val="23"/>
        </w:numPr>
        <w:rPr>
          <w:spacing w:val="-1"/>
        </w:rPr>
      </w:pPr>
      <w:r>
        <w:rPr>
          <w:spacing w:val="-1"/>
        </w:rPr>
        <w:t>Next Meeting</w:t>
      </w:r>
    </w:p>
    <w:p w:rsidR="00D441C2" w:rsidRPr="00DF069A" w:rsidRDefault="00D441C2" w:rsidP="00D441C2">
      <w:pPr>
        <w:pStyle w:val="Heading2"/>
        <w:ind w:left="720" w:firstLine="0"/>
        <w:rPr>
          <w:spacing w:val="-1"/>
          <w:sz w:val="16"/>
        </w:rPr>
      </w:pPr>
    </w:p>
    <w:p w:rsidR="001340C0" w:rsidRDefault="009F0034" w:rsidP="0053117D">
      <w:pPr>
        <w:pStyle w:val="Heading2"/>
        <w:ind w:left="709" w:firstLine="0"/>
        <w:rPr>
          <w:b w:val="0"/>
          <w:spacing w:val="-1"/>
        </w:rPr>
      </w:pPr>
      <w:r>
        <w:rPr>
          <w:b w:val="0"/>
          <w:spacing w:val="-1"/>
        </w:rPr>
        <w:t>T</w:t>
      </w:r>
      <w:r w:rsidR="000F2175">
        <w:rPr>
          <w:b w:val="0"/>
          <w:spacing w:val="-1"/>
        </w:rPr>
        <w:t>he next regular meeting of Council</w:t>
      </w:r>
      <w:r>
        <w:rPr>
          <w:b w:val="0"/>
          <w:spacing w:val="-1"/>
        </w:rPr>
        <w:t xml:space="preserve"> is</w:t>
      </w:r>
      <w:r w:rsidR="000F2175">
        <w:rPr>
          <w:b w:val="0"/>
          <w:spacing w:val="-1"/>
        </w:rPr>
        <w:t xml:space="preserve"> at 6:30 p.m. Wednesday,</w:t>
      </w:r>
      <w:r w:rsidR="00C921A3">
        <w:rPr>
          <w:b w:val="0"/>
          <w:spacing w:val="-1"/>
        </w:rPr>
        <w:t xml:space="preserve"> March 4</w:t>
      </w:r>
      <w:r>
        <w:rPr>
          <w:b w:val="0"/>
          <w:spacing w:val="-1"/>
        </w:rPr>
        <w:t>, 2015.</w:t>
      </w:r>
    </w:p>
    <w:p w:rsidR="000F2175" w:rsidRDefault="004E0497" w:rsidP="0053117D">
      <w:pPr>
        <w:pStyle w:val="Heading2"/>
        <w:ind w:left="709" w:firstLine="0"/>
        <w:rPr>
          <w:b w:val="0"/>
          <w:spacing w:val="-1"/>
        </w:rPr>
      </w:pPr>
      <w:r>
        <w:rPr>
          <w:b w:val="0"/>
          <w:spacing w:val="-1"/>
        </w:rPr>
        <w:t xml:space="preserve">Tara &amp; Erik have advised they will be </w:t>
      </w:r>
      <w:r w:rsidR="005E0178">
        <w:rPr>
          <w:b w:val="0"/>
          <w:spacing w:val="-1"/>
        </w:rPr>
        <w:t>unable to attend</w:t>
      </w:r>
      <w:r>
        <w:rPr>
          <w:b w:val="0"/>
          <w:spacing w:val="-1"/>
        </w:rPr>
        <w:t>.</w:t>
      </w:r>
    </w:p>
    <w:p w:rsidR="004E0497" w:rsidRDefault="004E0497" w:rsidP="00161890">
      <w:pPr>
        <w:pStyle w:val="Heading2"/>
        <w:ind w:left="142" w:firstLine="0"/>
        <w:rPr>
          <w:b w:val="0"/>
          <w:spacing w:val="-1"/>
        </w:rPr>
      </w:pPr>
    </w:p>
    <w:p w:rsidR="000F2175" w:rsidRDefault="000F2175" w:rsidP="0053117D">
      <w:pPr>
        <w:pStyle w:val="Heading2"/>
        <w:numPr>
          <w:ilvl w:val="0"/>
          <w:numId w:val="23"/>
        </w:numPr>
        <w:rPr>
          <w:spacing w:val="-1"/>
        </w:rPr>
      </w:pPr>
      <w:r>
        <w:rPr>
          <w:spacing w:val="-1"/>
        </w:rPr>
        <w:t>Adjournment</w:t>
      </w:r>
    </w:p>
    <w:p w:rsidR="00D441C2" w:rsidRPr="00DF069A" w:rsidRDefault="00D441C2" w:rsidP="00D441C2">
      <w:pPr>
        <w:pStyle w:val="Heading2"/>
        <w:ind w:left="720" w:firstLine="0"/>
        <w:rPr>
          <w:spacing w:val="-1"/>
          <w:sz w:val="16"/>
        </w:rPr>
      </w:pPr>
    </w:p>
    <w:p w:rsidR="00442228" w:rsidRDefault="00C921A3" w:rsidP="0053117D">
      <w:pPr>
        <w:pStyle w:val="Heading2"/>
        <w:ind w:left="709" w:firstLine="0"/>
        <w:rPr>
          <w:b w:val="0"/>
          <w:spacing w:val="-1"/>
        </w:rPr>
      </w:pPr>
      <w:r>
        <w:rPr>
          <w:b w:val="0"/>
          <w:spacing w:val="-1"/>
        </w:rPr>
        <w:t>The meeting adjourned at 8:05</w:t>
      </w:r>
      <w:r w:rsidR="001340C0">
        <w:rPr>
          <w:b w:val="0"/>
          <w:spacing w:val="-1"/>
        </w:rPr>
        <w:t xml:space="preserve"> p.m.</w:t>
      </w:r>
    </w:p>
    <w:p w:rsidR="00442228" w:rsidRPr="001F0B5F" w:rsidRDefault="00442228" w:rsidP="00161890">
      <w:pPr>
        <w:pStyle w:val="Heading2"/>
        <w:tabs>
          <w:tab w:val="left" w:pos="851"/>
        </w:tabs>
        <w:ind w:left="142" w:firstLine="0"/>
        <w:rPr>
          <w:b w:val="0"/>
          <w:spacing w:val="-1"/>
        </w:rPr>
      </w:pPr>
    </w:p>
    <w:p w:rsidR="000968BB" w:rsidRDefault="000968BB" w:rsidP="00161890">
      <w:pPr>
        <w:pStyle w:val="Heading2"/>
        <w:tabs>
          <w:tab w:val="left" w:pos="851"/>
        </w:tabs>
        <w:ind w:left="142" w:firstLine="0"/>
        <w:jc w:val="right"/>
        <w:rPr>
          <w:b w:val="0"/>
          <w:spacing w:val="-1"/>
        </w:rPr>
      </w:pPr>
    </w:p>
    <w:p w:rsidR="00757981" w:rsidRDefault="00757981" w:rsidP="00161890">
      <w:pPr>
        <w:pStyle w:val="Heading2"/>
        <w:tabs>
          <w:tab w:val="left" w:pos="851"/>
        </w:tabs>
        <w:ind w:left="142"/>
        <w:jc w:val="right"/>
        <w:rPr>
          <w:b w:val="0"/>
          <w:spacing w:val="-1"/>
        </w:rPr>
      </w:pPr>
    </w:p>
    <w:p w:rsidR="00757981" w:rsidRDefault="00757981" w:rsidP="000968BB">
      <w:pPr>
        <w:pStyle w:val="Heading2"/>
        <w:tabs>
          <w:tab w:val="left" w:pos="851"/>
        </w:tabs>
        <w:jc w:val="right"/>
        <w:rPr>
          <w:b w:val="0"/>
          <w:spacing w:val="-1"/>
        </w:rPr>
      </w:pPr>
    </w:p>
    <w:p w:rsidR="00757981" w:rsidRPr="00BA4D47" w:rsidRDefault="00757981" w:rsidP="000968BB">
      <w:pPr>
        <w:pStyle w:val="Heading2"/>
        <w:tabs>
          <w:tab w:val="left" w:pos="851"/>
        </w:tabs>
        <w:jc w:val="right"/>
        <w:rPr>
          <w:b w:val="0"/>
          <w:spacing w:val="-1"/>
        </w:rPr>
      </w:pPr>
    </w:p>
    <w:p w:rsidR="00211C1E" w:rsidRPr="00A12EF0" w:rsidRDefault="00A12EF0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    </w:t>
      </w:r>
    </w:p>
    <w:p w:rsidR="00211C1E" w:rsidRPr="00541CC7" w:rsidRDefault="00A12EF0">
      <w:pPr>
        <w:spacing w:before="1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 xml:space="preserve"> </w:t>
      </w:r>
    </w:p>
    <w:p w:rsidR="00211C1E" w:rsidRPr="00541CC7" w:rsidRDefault="00211C1E">
      <w:pPr>
        <w:spacing w:line="20" w:lineRule="atLeast"/>
        <w:ind w:left="3857"/>
        <w:rPr>
          <w:rFonts w:ascii="Arial" w:eastAsia="Arial" w:hAnsi="Arial" w:cs="Arial"/>
          <w:sz w:val="2"/>
          <w:szCs w:val="2"/>
        </w:rPr>
      </w:pPr>
    </w:p>
    <w:p w:rsidR="00211C1E" w:rsidRPr="00E832E2" w:rsidRDefault="00C921A3" w:rsidP="00FC1D78">
      <w:pPr>
        <w:tabs>
          <w:tab w:val="left" w:pos="4536"/>
        </w:tabs>
        <w:spacing w:before="51"/>
        <w:ind w:left="160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pacing w:val="-1"/>
        </w:rPr>
        <w:t>Sandra Henderson, Chair</w:t>
      </w:r>
      <w:r>
        <w:rPr>
          <w:rFonts w:ascii="Arial" w:hAnsi="Arial" w:cs="Arial"/>
          <w:vanish/>
          <w:spacing w:val="-1"/>
        </w:rPr>
        <w:t xml:space="preserve"> H</w:t>
      </w:r>
      <w:r>
        <w:rPr>
          <w:rFonts w:ascii="Arial" w:hAnsi="Arial" w:cs="Arial"/>
          <w:vanish/>
          <w:spacing w:val="-1"/>
          <w:lang w:val="en-CA"/>
        </w:rPr>
        <w:t>H</w:t>
      </w:r>
      <w:r>
        <w:rPr>
          <w:rFonts w:ascii="Arial" w:hAnsi="Arial" w:cs="Arial"/>
          <w:spacing w:val="-1"/>
        </w:rPr>
        <w:tab/>
      </w:r>
      <w:r w:rsidR="00541CC7" w:rsidRPr="00E832E2">
        <w:rPr>
          <w:rFonts w:ascii="Arial" w:hAnsi="Arial" w:cs="Arial"/>
          <w:spacing w:val="-1"/>
        </w:rPr>
        <w:t xml:space="preserve">Lue Forsythe, </w:t>
      </w:r>
      <w:r w:rsidR="00C91AA6" w:rsidRPr="00E832E2">
        <w:rPr>
          <w:rFonts w:ascii="Arial" w:hAnsi="Arial" w:cs="Arial"/>
          <w:spacing w:val="-1"/>
        </w:rPr>
        <w:t>Secretary-Treasurer</w:t>
      </w:r>
    </w:p>
    <w:sectPr w:rsidR="00211C1E" w:rsidRPr="00E832E2">
      <w:footerReference w:type="default" r:id="rId9"/>
      <w:pgSz w:w="12240" w:h="15840"/>
      <w:pgMar w:top="1380" w:right="1260" w:bottom="1320" w:left="128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2F" w:rsidRDefault="0052502F">
      <w:r>
        <w:separator/>
      </w:r>
    </w:p>
  </w:endnote>
  <w:endnote w:type="continuationSeparator" w:id="0">
    <w:p w:rsidR="0052502F" w:rsidRDefault="0052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1E" w:rsidRDefault="00E14479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10656" behindDoc="1" locked="0" layoutInCell="1" allowOverlap="1" wp14:anchorId="6EABD597" wp14:editId="512DE5BC">
              <wp:simplePos x="0" y="0"/>
              <wp:positionH relativeFrom="page">
                <wp:posOffset>896620</wp:posOffset>
              </wp:positionH>
              <wp:positionV relativeFrom="page">
                <wp:posOffset>9258300</wp:posOffset>
              </wp:positionV>
              <wp:extent cx="5981700" cy="1270"/>
              <wp:effectExtent l="10795" t="9525" r="8255" b="825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14580"/>
                        <a:chExt cx="942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12" y="14580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5" o:spid="_x0000_s1026" style="position:absolute;margin-left:70.6pt;margin-top:729pt;width:471pt;height:.1pt;z-index:-5824;mso-position-horizontal-relative:page;mso-position-vertical-relative:page" coordorigin="1412,14580" coordsize="94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">
              <v:polyline id="Freeform 6" o:spid="_x0000_s1027" style="position:absolute;visibility:visible;mso-wrap-style:square;v-text-anchor:top" points="1412,14580,10831,14580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ZzYgwgAA&#10;ANoAAAAPAAAAZHJzL2Rvd25yZXYueG1sRI9Pi8IwFMTvgt8hPMGLaLqCIt2mIq6i4sk/hz0+mrdt&#10;2ealNLHWb28EweMwM79hkmVnKtFS40rLCr4mEQjizOqScwXXy3a8AOE8ssbKMil4kINl2u8lGGt7&#10;5xO1Z5+LAGEXo4LC+zqW0mUFGXQTWxMH7882Bn2QTS51g/cAN5WcRtFcGiw5LBRY07qg7P98Mwp+&#10;ot/9YtQeK02b/HrZjA47a2dKDQfd6huEp85/wu/2XiuYw+tKuAEyf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nNiDCAAAA2gAAAA8AAAAAAAAAAAAAAAAAlwIAAGRycy9kb3du&#10;cmV2LnhtbFBLBQYAAAAABAAEAPUAAACGAwAAAAA=&#10;" filled="f" strokecolor="#612322" strokeweight=".82pt">
                <v:path arrowok="t" o:connecttype="custom" o:connectlocs="0,0;9419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10680" behindDoc="1" locked="0" layoutInCell="1" allowOverlap="1" wp14:anchorId="68D33C14" wp14:editId="0AB4C2DB">
              <wp:simplePos x="0" y="0"/>
              <wp:positionH relativeFrom="page">
                <wp:posOffset>896620</wp:posOffset>
              </wp:positionH>
              <wp:positionV relativeFrom="page">
                <wp:posOffset>9225280</wp:posOffset>
              </wp:positionV>
              <wp:extent cx="5981700" cy="1270"/>
              <wp:effectExtent l="20320" t="24130" r="27305" b="222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14528"/>
                        <a:chExt cx="942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2" y="14528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3" o:spid="_x0000_s1026" style="position:absolute;margin-left:70.6pt;margin-top:726.4pt;width:471pt;height:.1pt;z-index:-5800;mso-position-horizontal-relative:page;mso-position-vertical-relative:page" coordorigin="1412,14528" coordsize="94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">
              <v:polyline id="Freeform 4" o:spid="_x0000_s1027" style="position:absolute;visibility:visible;mso-wrap-style:square;v-text-anchor:top" points="1412,14528,10831,14528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Ou3YwgAA&#10;ANoAAAAPAAAAZHJzL2Rvd25yZXYueG1sRI9Pi8IwFMTvgt8hPMGbpv7ZItUoIqx4cA9bvXh7NM+m&#10;2ryUJqv125uFhT0OM/MbZrXpbC0e1PrKsYLJOAFBXDhdcangfPocLUD4gKyxdkwKXuRhs+73Vphp&#10;9+RveuShFBHCPkMFJoQmk9IXhiz6sWuIo3d1rcUQZVtK3eIzwm0tp0mSSosVxwWDDe0MFff8xyrQ&#10;1ezoThebyuneXg7zD/N1SzulhoNuuwQRqAv/4b/2QSuYw++VeAPk+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67djCAAAA2gAAAA8AAAAAAAAAAAAAAAAAlwIAAGRycy9kb3du&#10;cmV2LnhtbFBLBQYAAAAABAAEAPUAAACGAwAAAAA=&#10;" filled="f" strokecolor="#612322" strokeweight="3.1pt">
                <v:path arrowok="t" o:connecttype="custom" o:connectlocs="0,0;9419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0704" behindDoc="1" locked="0" layoutInCell="1" allowOverlap="1" wp14:anchorId="53A3FB23" wp14:editId="54E654AA">
              <wp:simplePos x="0" y="0"/>
              <wp:positionH relativeFrom="page">
                <wp:posOffset>901700</wp:posOffset>
              </wp:positionH>
              <wp:positionV relativeFrom="page">
                <wp:posOffset>9283065</wp:posOffset>
              </wp:positionV>
              <wp:extent cx="309943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9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C1E" w:rsidRDefault="00C91AA6">
                          <w:pPr>
                            <w:pStyle w:val="BodyText"/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MINUTES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 xml:space="preserve"> –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 xml:space="preserve"> </w:t>
                          </w:r>
                          <w:r w:rsidR="00346ACA">
                            <w:rPr>
                              <w:rFonts w:ascii="Cambria" w:eastAsia="Cambria" w:hAnsi="Cambria" w:cs="Cambria"/>
                              <w:spacing w:val="-1"/>
                            </w:rPr>
                            <w:t>February 4, 2015 - 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0.95pt;width:244.05pt;height:13.0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6hD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" filled="f" stroked="f">
              <v:textbox inset="0,0,0,0">
                <w:txbxContent>
                  <w:p w:rsidR="00211C1E" w:rsidRDefault="00C91AA6">
                    <w:pPr>
                      <w:pStyle w:val="BodyText"/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spacing w:val="-1"/>
                      </w:rPr>
                      <w:t>MINUTES</w:t>
                    </w:r>
                    <w:r>
                      <w:rPr>
                        <w:rFonts w:ascii="Cambria" w:eastAsia="Cambria" w:hAnsi="Cambria" w:cs="Cambria"/>
                      </w:rPr>
                      <w:t xml:space="preserve"> –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 xml:space="preserve"> </w:t>
                    </w:r>
                    <w:r w:rsidR="00346ACA">
                      <w:rPr>
                        <w:rFonts w:ascii="Cambria" w:eastAsia="Cambria" w:hAnsi="Cambria" w:cs="Cambria"/>
                        <w:spacing w:val="-1"/>
                      </w:rPr>
                      <w:t>February 4, 2015 - 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0728" behindDoc="1" locked="0" layoutInCell="1" allowOverlap="1" wp14:anchorId="234AEDA1" wp14:editId="0C8AF43C">
              <wp:simplePos x="0" y="0"/>
              <wp:positionH relativeFrom="page">
                <wp:posOffset>6453505</wp:posOffset>
              </wp:positionH>
              <wp:positionV relativeFrom="page">
                <wp:posOffset>9283065</wp:posOffset>
              </wp:positionV>
              <wp:extent cx="431800" cy="1657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C1E" w:rsidRDefault="00C91AA6">
                          <w:pPr>
                            <w:pStyle w:val="BodyText"/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mbr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6ACA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8.15pt;margin-top:730.95pt;width:34pt;height:13.0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" filled="f" stroked="f">
              <v:textbox inset="0,0,0,0">
                <w:txbxContent>
                  <w:p w:rsidR="00211C1E" w:rsidRDefault="00C91AA6">
                    <w:pPr>
                      <w:pStyle w:val="BodyText"/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Page</w:t>
                    </w:r>
                    <w:r>
                      <w:rPr>
                        <w:rFonts w:ascii="Cambr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6ACA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2F" w:rsidRDefault="0052502F">
      <w:r>
        <w:separator/>
      </w:r>
    </w:p>
  </w:footnote>
  <w:footnote w:type="continuationSeparator" w:id="0">
    <w:p w:rsidR="0052502F" w:rsidRDefault="00525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CF0"/>
    <w:multiLevelType w:val="hybridMultilevel"/>
    <w:tmpl w:val="4A7A9346"/>
    <w:lvl w:ilvl="0" w:tplc="E7901E64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E85268"/>
    <w:multiLevelType w:val="hybridMultilevel"/>
    <w:tmpl w:val="5AE68F7E"/>
    <w:lvl w:ilvl="0" w:tplc="220A3E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16E7"/>
    <w:multiLevelType w:val="hybridMultilevel"/>
    <w:tmpl w:val="92346A1A"/>
    <w:lvl w:ilvl="0" w:tplc="6D4C82A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E2E2F"/>
    <w:multiLevelType w:val="hybridMultilevel"/>
    <w:tmpl w:val="0CD80752"/>
    <w:lvl w:ilvl="0" w:tplc="1D2EDDDE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C6411"/>
    <w:multiLevelType w:val="hybridMultilevel"/>
    <w:tmpl w:val="C4349194"/>
    <w:lvl w:ilvl="0" w:tplc="7FC2AF82">
      <w:start w:val="9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EC2405E"/>
    <w:multiLevelType w:val="hybridMultilevel"/>
    <w:tmpl w:val="0D38612A"/>
    <w:lvl w:ilvl="0" w:tplc="8B4A13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F2BD1"/>
    <w:multiLevelType w:val="hybridMultilevel"/>
    <w:tmpl w:val="705CE768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24854AA2"/>
    <w:multiLevelType w:val="hybridMultilevel"/>
    <w:tmpl w:val="16C86348"/>
    <w:lvl w:ilvl="0" w:tplc="FDDEDD80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A97309"/>
    <w:multiLevelType w:val="hybridMultilevel"/>
    <w:tmpl w:val="CCBA6F34"/>
    <w:lvl w:ilvl="0" w:tplc="E7901E64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13731C"/>
    <w:multiLevelType w:val="hybridMultilevel"/>
    <w:tmpl w:val="6E38B7A8"/>
    <w:lvl w:ilvl="0" w:tplc="1FBCC65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F4C21"/>
    <w:multiLevelType w:val="hybridMultilevel"/>
    <w:tmpl w:val="CB26E51C"/>
    <w:lvl w:ilvl="0" w:tplc="4D90F0C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DA050F"/>
    <w:multiLevelType w:val="hybridMultilevel"/>
    <w:tmpl w:val="046615CE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6D4C31"/>
    <w:multiLevelType w:val="hybridMultilevel"/>
    <w:tmpl w:val="771CE20C"/>
    <w:lvl w:ilvl="0" w:tplc="220A3E8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D0717"/>
    <w:multiLevelType w:val="hybridMultilevel"/>
    <w:tmpl w:val="AED6C428"/>
    <w:lvl w:ilvl="0" w:tplc="0FB4CAF4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48" w:hanging="360"/>
      </w:pPr>
    </w:lvl>
    <w:lvl w:ilvl="2" w:tplc="1009001B" w:tentative="1">
      <w:start w:val="1"/>
      <w:numFmt w:val="lowerRoman"/>
      <w:lvlText w:val="%3."/>
      <w:lvlJc w:val="right"/>
      <w:pPr>
        <w:ind w:left="2668" w:hanging="180"/>
      </w:pPr>
    </w:lvl>
    <w:lvl w:ilvl="3" w:tplc="1009000F" w:tentative="1">
      <w:start w:val="1"/>
      <w:numFmt w:val="decimal"/>
      <w:lvlText w:val="%4."/>
      <w:lvlJc w:val="left"/>
      <w:pPr>
        <w:ind w:left="3388" w:hanging="360"/>
      </w:pPr>
    </w:lvl>
    <w:lvl w:ilvl="4" w:tplc="10090019" w:tentative="1">
      <w:start w:val="1"/>
      <w:numFmt w:val="lowerLetter"/>
      <w:lvlText w:val="%5."/>
      <w:lvlJc w:val="left"/>
      <w:pPr>
        <w:ind w:left="4108" w:hanging="360"/>
      </w:pPr>
    </w:lvl>
    <w:lvl w:ilvl="5" w:tplc="1009001B" w:tentative="1">
      <w:start w:val="1"/>
      <w:numFmt w:val="lowerRoman"/>
      <w:lvlText w:val="%6."/>
      <w:lvlJc w:val="right"/>
      <w:pPr>
        <w:ind w:left="4828" w:hanging="180"/>
      </w:pPr>
    </w:lvl>
    <w:lvl w:ilvl="6" w:tplc="1009000F" w:tentative="1">
      <w:start w:val="1"/>
      <w:numFmt w:val="decimal"/>
      <w:lvlText w:val="%7."/>
      <w:lvlJc w:val="left"/>
      <w:pPr>
        <w:ind w:left="5548" w:hanging="360"/>
      </w:pPr>
    </w:lvl>
    <w:lvl w:ilvl="7" w:tplc="10090019" w:tentative="1">
      <w:start w:val="1"/>
      <w:numFmt w:val="lowerLetter"/>
      <w:lvlText w:val="%8."/>
      <w:lvlJc w:val="left"/>
      <w:pPr>
        <w:ind w:left="6268" w:hanging="360"/>
      </w:pPr>
    </w:lvl>
    <w:lvl w:ilvl="8" w:tplc="10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4">
    <w:nsid w:val="3D756586"/>
    <w:multiLevelType w:val="hybridMultilevel"/>
    <w:tmpl w:val="FE602EC8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466AF"/>
    <w:multiLevelType w:val="hybridMultilevel"/>
    <w:tmpl w:val="5790C1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9D4C24"/>
    <w:multiLevelType w:val="hybridMultilevel"/>
    <w:tmpl w:val="77F204E8"/>
    <w:lvl w:ilvl="0" w:tplc="8B4A13AC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588B1D8">
      <w:start w:val="1"/>
      <w:numFmt w:val="bullet"/>
      <w:lvlText w:val="•"/>
      <w:lvlJc w:val="left"/>
      <w:pPr>
        <w:ind w:left="1751" w:hanging="708"/>
      </w:pPr>
      <w:rPr>
        <w:rFonts w:hint="default"/>
      </w:rPr>
    </w:lvl>
    <w:lvl w:ilvl="2" w:tplc="55AC13E8">
      <w:start w:val="1"/>
      <w:numFmt w:val="bullet"/>
      <w:lvlText w:val="•"/>
      <w:lvlJc w:val="left"/>
      <w:pPr>
        <w:ind w:left="2634" w:hanging="708"/>
      </w:pPr>
      <w:rPr>
        <w:rFonts w:hint="default"/>
      </w:rPr>
    </w:lvl>
    <w:lvl w:ilvl="3" w:tplc="F1D2A69A">
      <w:start w:val="1"/>
      <w:numFmt w:val="bullet"/>
      <w:lvlText w:val="•"/>
      <w:lvlJc w:val="left"/>
      <w:pPr>
        <w:ind w:left="3517" w:hanging="708"/>
      </w:pPr>
      <w:rPr>
        <w:rFonts w:hint="default"/>
      </w:rPr>
    </w:lvl>
    <w:lvl w:ilvl="4" w:tplc="FE383EE0">
      <w:start w:val="1"/>
      <w:numFmt w:val="bullet"/>
      <w:lvlText w:val="•"/>
      <w:lvlJc w:val="left"/>
      <w:pPr>
        <w:ind w:left="4401" w:hanging="708"/>
      </w:pPr>
      <w:rPr>
        <w:rFonts w:hint="default"/>
      </w:rPr>
    </w:lvl>
    <w:lvl w:ilvl="5" w:tplc="A75E5F9A">
      <w:start w:val="1"/>
      <w:numFmt w:val="bullet"/>
      <w:lvlText w:val="•"/>
      <w:lvlJc w:val="left"/>
      <w:pPr>
        <w:ind w:left="5284" w:hanging="708"/>
      </w:pPr>
      <w:rPr>
        <w:rFonts w:hint="default"/>
      </w:rPr>
    </w:lvl>
    <w:lvl w:ilvl="6" w:tplc="16F29AFE">
      <w:start w:val="1"/>
      <w:numFmt w:val="bullet"/>
      <w:lvlText w:val="•"/>
      <w:lvlJc w:val="left"/>
      <w:pPr>
        <w:ind w:left="6167" w:hanging="708"/>
      </w:pPr>
      <w:rPr>
        <w:rFonts w:hint="default"/>
      </w:rPr>
    </w:lvl>
    <w:lvl w:ilvl="7" w:tplc="A2B807CA">
      <w:start w:val="1"/>
      <w:numFmt w:val="bullet"/>
      <w:lvlText w:val="•"/>
      <w:lvlJc w:val="left"/>
      <w:pPr>
        <w:ind w:left="7050" w:hanging="708"/>
      </w:pPr>
      <w:rPr>
        <w:rFonts w:hint="default"/>
      </w:rPr>
    </w:lvl>
    <w:lvl w:ilvl="8" w:tplc="34365CCE">
      <w:start w:val="1"/>
      <w:numFmt w:val="bullet"/>
      <w:lvlText w:val="•"/>
      <w:lvlJc w:val="left"/>
      <w:pPr>
        <w:ind w:left="7933" w:hanging="708"/>
      </w:pPr>
      <w:rPr>
        <w:rFonts w:hint="default"/>
      </w:rPr>
    </w:lvl>
  </w:abstractNum>
  <w:abstractNum w:abstractNumId="17">
    <w:nsid w:val="559914C7"/>
    <w:multiLevelType w:val="hybridMultilevel"/>
    <w:tmpl w:val="05387F14"/>
    <w:lvl w:ilvl="0" w:tplc="8B4A13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6C2C"/>
    <w:multiLevelType w:val="hybridMultilevel"/>
    <w:tmpl w:val="BA5269E6"/>
    <w:lvl w:ilvl="0" w:tplc="BA3897EC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48" w:hanging="360"/>
      </w:pPr>
    </w:lvl>
    <w:lvl w:ilvl="2" w:tplc="1009001B" w:tentative="1">
      <w:start w:val="1"/>
      <w:numFmt w:val="lowerRoman"/>
      <w:lvlText w:val="%3."/>
      <w:lvlJc w:val="right"/>
      <w:pPr>
        <w:ind w:left="2668" w:hanging="180"/>
      </w:pPr>
    </w:lvl>
    <w:lvl w:ilvl="3" w:tplc="1009000F" w:tentative="1">
      <w:start w:val="1"/>
      <w:numFmt w:val="decimal"/>
      <w:lvlText w:val="%4."/>
      <w:lvlJc w:val="left"/>
      <w:pPr>
        <w:ind w:left="3388" w:hanging="360"/>
      </w:pPr>
    </w:lvl>
    <w:lvl w:ilvl="4" w:tplc="10090019" w:tentative="1">
      <w:start w:val="1"/>
      <w:numFmt w:val="lowerLetter"/>
      <w:lvlText w:val="%5."/>
      <w:lvlJc w:val="left"/>
      <w:pPr>
        <w:ind w:left="4108" w:hanging="360"/>
      </w:pPr>
    </w:lvl>
    <w:lvl w:ilvl="5" w:tplc="1009001B" w:tentative="1">
      <w:start w:val="1"/>
      <w:numFmt w:val="lowerRoman"/>
      <w:lvlText w:val="%6."/>
      <w:lvlJc w:val="right"/>
      <w:pPr>
        <w:ind w:left="4828" w:hanging="180"/>
      </w:pPr>
    </w:lvl>
    <w:lvl w:ilvl="6" w:tplc="1009000F" w:tentative="1">
      <w:start w:val="1"/>
      <w:numFmt w:val="decimal"/>
      <w:lvlText w:val="%7."/>
      <w:lvlJc w:val="left"/>
      <w:pPr>
        <w:ind w:left="5548" w:hanging="360"/>
      </w:pPr>
    </w:lvl>
    <w:lvl w:ilvl="7" w:tplc="10090019" w:tentative="1">
      <w:start w:val="1"/>
      <w:numFmt w:val="lowerLetter"/>
      <w:lvlText w:val="%8."/>
      <w:lvlJc w:val="left"/>
      <w:pPr>
        <w:ind w:left="6268" w:hanging="360"/>
      </w:pPr>
    </w:lvl>
    <w:lvl w:ilvl="8" w:tplc="10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9">
    <w:nsid w:val="59EE36D6"/>
    <w:multiLevelType w:val="hybridMultilevel"/>
    <w:tmpl w:val="9522BA32"/>
    <w:lvl w:ilvl="0" w:tplc="F3721AAC">
      <w:start w:val="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867B4"/>
    <w:multiLevelType w:val="hybridMultilevel"/>
    <w:tmpl w:val="626C5B38"/>
    <w:lvl w:ilvl="0" w:tplc="C7545B7C">
      <w:start w:val="4"/>
      <w:numFmt w:val="decimal"/>
      <w:lvlText w:val="%1."/>
      <w:lvlJc w:val="left"/>
      <w:pPr>
        <w:ind w:left="868" w:hanging="708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C522000">
      <w:start w:val="1"/>
      <w:numFmt w:val="bullet"/>
      <w:lvlText w:val=""/>
      <w:lvlJc w:val="left"/>
      <w:pPr>
        <w:ind w:left="1586" w:hanging="360"/>
      </w:pPr>
      <w:rPr>
        <w:rFonts w:ascii="Symbol" w:eastAsia="Symbol" w:hAnsi="Symbol" w:hint="default"/>
        <w:sz w:val="22"/>
        <w:szCs w:val="22"/>
      </w:rPr>
    </w:lvl>
    <w:lvl w:ilvl="2" w:tplc="21F4EE44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270A2B90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4" w:tplc="7E4EEA8C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5" w:tplc="BB727E02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75781172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8D28E2CA">
      <w:start w:val="1"/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1D7A2FEA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</w:abstractNum>
  <w:abstractNum w:abstractNumId="21">
    <w:nsid w:val="656405D2"/>
    <w:multiLevelType w:val="hybridMultilevel"/>
    <w:tmpl w:val="89BC6D5E"/>
    <w:lvl w:ilvl="0" w:tplc="A5A67890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2579F"/>
    <w:multiLevelType w:val="hybridMultilevel"/>
    <w:tmpl w:val="B6F09284"/>
    <w:lvl w:ilvl="0" w:tplc="10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8361331"/>
    <w:multiLevelType w:val="hybridMultilevel"/>
    <w:tmpl w:val="28A24A7C"/>
    <w:lvl w:ilvl="0" w:tplc="480A2628">
      <w:numFmt w:val="bullet"/>
      <w:lvlText w:val="-"/>
      <w:lvlJc w:val="left"/>
      <w:pPr>
        <w:ind w:left="2580" w:hanging="360"/>
      </w:pPr>
      <w:rPr>
        <w:rFonts w:ascii="Arial" w:eastAsia="Arial" w:hAnsi="Arial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8"/>
  </w:num>
  <w:num w:numId="5">
    <w:abstractNumId w:val="11"/>
  </w:num>
  <w:num w:numId="6">
    <w:abstractNumId w:val="9"/>
  </w:num>
  <w:num w:numId="7">
    <w:abstractNumId w:val="21"/>
  </w:num>
  <w:num w:numId="8">
    <w:abstractNumId w:val="19"/>
  </w:num>
  <w:num w:numId="9">
    <w:abstractNumId w:val="6"/>
  </w:num>
  <w:num w:numId="10">
    <w:abstractNumId w:val="22"/>
  </w:num>
  <w:num w:numId="11">
    <w:abstractNumId w:val="15"/>
  </w:num>
  <w:num w:numId="12">
    <w:abstractNumId w:val="4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  <w:num w:numId="17">
    <w:abstractNumId w:val="7"/>
  </w:num>
  <w:num w:numId="18">
    <w:abstractNumId w:val="23"/>
  </w:num>
  <w:num w:numId="19">
    <w:abstractNumId w:val="14"/>
  </w:num>
  <w:num w:numId="20">
    <w:abstractNumId w:val="1"/>
  </w:num>
  <w:num w:numId="21">
    <w:abstractNumId w:val="5"/>
  </w:num>
  <w:num w:numId="22">
    <w:abstractNumId w:val="17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1E"/>
    <w:rsid w:val="00004E59"/>
    <w:rsid w:val="00010452"/>
    <w:rsid w:val="00013571"/>
    <w:rsid w:val="00043257"/>
    <w:rsid w:val="0005341E"/>
    <w:rsid w:val="00062324"/>
    <w:rsid w:val="00063769"/>
    <w:rsid w:val="00066E0D"/>
    <w:rsid w:val="00077FBE"/>
    <w:rsid w:val="000835CB"/>
    <w:rsid w:val="000968BB"/>
    <w:rsid w:val="000A7259"/>
    <w:rsid w:val="000B5D1C"/>
    <w:rsid w:val="000D25DD"/>
    <w:rsid w:val="000D3A9D"/>
    <w:rsid w:val="000E5AEF"/>
    <w:rsid w:val="000E61E0"/>
    <w:rsid w:val="000F2175"/>
    <w:rsid w:val="000F30DB"/>
    <w:rsid w:val="00110A41"/>
    <w:rsid w:val="00114DFE"/>
    <w:rsid w:val="00120430"/>
    <w:rsid w:val="001340C0"/>
    <w:rsid w:val="0014755E"/>
    <w:rsid w:val="00155E17"/>
    <w:rsid w:val="00160DFE"/>
    <w:rsid w:val="00161890"/>
    <w:rsid w:val="001802AE"/>
    <w:rsid w:val="00181407"/>
    <w:rsid w:val="00181B06"/>
    <w:rsid w:val="00190899"/>
    <w:rsid w:val="001A5E99"/>
    <w:rsid w:val="001A7469"/>
    <w:rsid w:val="001B1722"/>
    <w:rsid w:val="001B5BBC"/>
    <w:rsid w:val="001C04EB"/>
    <w:rsid w:val="001F0B5F"/>
    <w:rsid w:val="00211C1E"/>
    <w:rsid w:val="00263065"/>
    <w:rsid w:val="0026527A"/>
    <w:rsid w:val="00296D7B"/>
    <w:rsid w:val="002B4B48"/>
    <w:rsid w:val="002D2440"/>
    <w:rsid w:val="002D29AD"/>
    <w:rsid w:val="00325311"/>
    <w:rsid w:val="00335894"/>
    <w:rsid w:val="003401C1"/>
    <w:rsid w:val="00343EE6"/>
    <w:rsid w:val="00346ACA"/>
    <w:rsid w:val="00363221"/>
    <w:rsid w:val="00382E1D"/>
    <w:rsid w:val="003C0635"/>
    <w:rsid w:val="003C3C21"/>
    <w:rsid w:val="003D2FAE"/>
    <w:rsid w:val="003D5FCE"/>
    <w:rsid w:val="003D70D1"/>
    <w:rsid w:val="00407596"/>
    <w:rsid w:val="00436A72"/>
    <w:rsid w:val="00442228"/>
    <w:rsid w:val="00442492"/>
    <w:rsid w:val="00445CFF"/>
    <w:rsid w:val="004569E1"/>
    <w:rsid w:val="00464BA2"/>
    <w:rsid w:val="00471C7D"/>
    <w:rsid w:val="00483338"/>
    <w:rsid w:val="00491C43"/>
    <w:rsid w:val="004B12E5"/>
    <w:rsid w:val="004C39F5"/>
    <w:rsid w:val="004C5613"/>
    <w:rsid w:val="004C5855"/>
    <w:rsid w:val="004E0497"/>
    <w:rsid w:val="004F2C32"/>
    <w:rsid w:val="004F4E31"/>
    <w:rsid w:val="00512D3C"/>
    <w:rsid w:val="0052502F"/>
    <w:rsid w:val="0053117D"/>
    <w:rsid w:val="00541CC7"/>
    <w:rsid w:val="005471DF"/>
    <w:rsid w:val="00550A29"/>
    <w:rsid w:val="0055563B"/>
    <w:rsid w:val="005605BE"/>
    <w:rsid w:val="00563A43"/>
    <w:rsid w:val="00565E55"/>
    <w:rsid w:val="005838CF"/>
    <w:rsid w:val="0058422C"/>
    <w:rsid w:val="0059166B"/>
    <w:rsid w:val="00592789"/>
    <w:rsid w:val="005A4150"/>
    <w:rsid w:val="005B3F52"/>
    <w:rsid w:val="005E0178"/>
    <w:rsid w:val="005E4593"/>
    <w:rsid w:val="00601318"/>
    <w:rsid w:val="00622CB1"/>
    <w:rsid w:val="00637E5A"/>
    <w:rsid w:val="00641171"/>
    <w:rsid w:val="006459B7"/>
    <w:rsid w:val="006534D8"/>
    <w:rsid w:val="00666E4B"/>
    <w:rsid w:val="00667042"/>
    <w:rsid w:val="006971F0"/>
    <w:rsid w:val="006B1FAF"/>
    <w:rsid w:val="006C4B45"/>
    <w:rsid w:val="006C5F50"/>
    <w:rsid w:val="006D0D76"/>
    <w:rsid w:val="006E01F7"/>
    <w:rsid w:val="006E5A3F"/>
    <w:rsid w:val="006F7BC4"/>
    <w:rsid w:val="007055CB"/>
    <w:rsid w:val="007067ED"/>
    <w:rsid w:val="00712073"/>
    <w:rsid w:val="0074589A"/>
    <w:rsid w:val="007575C9"/>
    <w:rsid w:val="00757981"/>
    <w:rsid w:val="0077165E"/>
    <w:rsid w:val="00781A37"/>
    <w:rsid w:val="007856A7"/>
    <w:rsid w:val="00785D2C"/>
    <w:rsid w:val="0078665F"/>
    <w:rsid w:val="007A0E4A"/>
    <w:rsid w:val="007A52EA"/>
    <w:rsid w:val="007C3287"/>
    <w:rsid w:val="007C3713"/>
    <w:rsid w:val="007D6F65"/>
    <w:rsid w:val="007E1D9B"/>
    <w:rsid w:val="007E4FD7"/>
    <w:rsid w:val="00837078"/>
    <w:rsid w:val="00840BE5"/>
    <w:rsid w:val="00851C28"/>
    <w:rsid w:val="00862AF5"/>
    <w:rsid w:val="00864CA8"/>
    <w:rsid w:val="00882E57"/>
    <w:rsid w:val="008933A8"/>
    <w:rsid w:val="008A17D0"/>
    <w:rsid w:val="008A38C1"/>
    <w:rsid w:val="008C1173"/>
    <w:rsid w:val="008D2296"/>
    <w:rsid w:val="00903F30"/>
    <w:rsid w:val="00910430"/>
    <w:rsid w:val="00913DDB"/>
    <w:rsid w:val="00914CBF"/>
    <w:rsid w:val="00934755"/>
    <w:rsid w:val="0094051D"/>
    <w:rsid w:val="0095019B"/>
    <w:rsid w:val="00952763"/>
    <w:rsid w:val="00973A5E"/>
    <w:rsid w:val="00973F29"/>
    <w:rsid w:val="009B375B"/>
    <w:rsid w:val="009B7801"/>
    <w:rsid w:val="009D24AA"/>
    <w:rsid w:val="009D4BCC"/>
    <w:rsid w:val="009E4339"/>
    <w:rsid w:val="009F0034"/>
    <w:rsid w:val="009F5066"/>
    <w:rsid w:val="00A03E53"/>
    <w:rsid w:val="00A12EF0"/>
    <w:rsid w:val="00A13A79"/>
    <w:rsid w:val="00A167ED"/>
    <w:rsid w:val="00A27CA6"/>
    <w:rsid w:val="00A37B15"/>
    <w:rsid w:val="00A45B6C"/>
    <w:rsid w:val="00A46276"/>
    <w:rsid w:val="00A7092D"/>
    <w:rsid w:val="00A71E53"/>
    <w:rsid w:val="00A77F1F"/>
    <w:rsid w:val="00AD4C26"/>
    <w:rsid w:val="00B03648"/>
    <w:rsid w:val="00B06770"/>
    <w:rsid w:val="00B350FD"/>
    <w:rsid w:val="00B51410"/>
    <w:rsid w:val="00B54D6F"/>
    <w:rsid w:val="00B67AE0"/>
    <w:rsid w:val="00B84C18"/>
    <w:rsid w:val="00B90267"/>
    <w:rsid w:val="00B967DC"/>
    <w:rsid w:val="00BA4D47"/>
    <w:rsid w:val="00BA530A"/>
    <w:rsid w:val="00BD1C29"/>
    <w:rsid w:val="00BD6694"/>
    <w:rsid w:val="00BE66DC"/>
    <w:rsid w:val="00BE7848"/>
    <w:rsid w:val="00BF33F7"/>
    <w:rsid w:val="00BF6AFD"/>
    <w:rsid w:val="00C016D9"/>
    <w:rsid w:val="00C01BFA"/>
    <w:rsid w:val="00C233C4"/>
    <w:rsid w:val="00C4065D"/>
    <w:rsid w:val="00C42EF8"/>
    <w:rsid w:val="00C43F19"/>
    <w:rsid w:val="00C52D45"/>
    <w:rsid w:val="00C652E6"/>
    <w:rsid w:val="00C75064"/>
    <w:rsid w:val="00C91AA6"/>
    <w:rsid w:val="00C921A3"/>
    <w:rsid w:val="00CB25D0"/>
    <w:rsid w:val="00CB7B04"/>
    <w:rsid w:val="00CE53F9"/>
    <w:rsid w:val="00CF3744"/>
    <w:rsid w:val="00D12BF7"/>
    <w:rsid w:val="00D2520B"/>
    <w:rsid w:val="00D441C2"/>
    <w:rsid w:val="00D46D27"/>
    <w:rsid w:val="00D47037"/>
    <w:rsid w:val="00D5306B"/>
    <w:rsid w:val="00D62154"/>
    <w:rsid w:val="00D75F1F"/>
    <w:rsid w:val="00DB61D0"/>
    <w:rsid w:val="00DD12CE"/>
    <w:rsid w:val="00DD50A7"/>
    <w:rsid w:val="00DF02A1"/>
    <w:rsid w:val="00DF069A"/>
    <w:rsid w:val="00E14479"/>
    <w:rsid w:val="00E26F99"/>
    <w:rsid w:val="00E3156A"/>
    <w:rsid w:val="00E33DA5"/>
    <w:rsid w:val="00E46736"/>
    <w:rsid w:val="00E505D3"/>
    <w:rsid w:val="00E56DD3"/>
    <w:rsid w:val="00E6570D"/>
    <w:rsid w:val="00E72918"/>
    <w:rsid w:val="00E77D7B"/>
    <w:rsid w:val="00E832E2"/>
    <w:rsid w:val="00E8505D"/>
    <w:rsid w:val="00EA4521"/>
    <w:rsid w:val="00EA4A98"/>
    <w:rsid w:val="00EC5088"/>
    <w:rsid w:val="00ED04FD"/>
    <w:rsid w:val="00EE761D"/>
    <w:rsid w:val="00F013DA"/>
    <w:rsid w:val="00F04D18"/>
    <w:rsid w:val="00F245E5"/>
    <w:rsid w:val="00F2579E"/>
    <w:rsid w:val="00F31C4D"/>
    <w:rsid w:val="00F33484"/>
    <w:rsid w:val="00F43988"/>
    <w:rsid w:val="00F5730D"/>
    <w:rsid w:val="00F737A3"/>
    <w:rsid w:val="00FC1D78"/>
    <w:rsid w:val="00FC4674"/>
    <w:rsid w:val="00FE36B6"/>
    <w:rsid w:val="00FF1EEE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hanging="19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68" w:hanging="708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587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79"/>
  </w:style>
  <w:style w:type="paragraph" w:styleId="Footer">
    <w:name w:val="footer"/>
    <w:basedOn w:val="Normal"/>
    <w:link w:val="FooterChar"/>
    <w:uiPriority w:val="99"/>
    <w:unhideWhenUsed/>
    <w:rsid w:val="00E1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79"/>
  </w:style>
  <w:style w:type="paragraph" w:styleId="BalloonText">
    <w:name w:val="Balloon Text"/>
    <w:basedOn w:val="Normal"/>
    <w:link w:val="BalloonTextChar"/>
    <w:uiPriority w:val="99"/>
    <w:semiHidden/>
    <w:unhideWhenUsed/>
    <w:rsid w:val="00D2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D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D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D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hanging="19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68" w:hanging="708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587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79"/>
  </w:style>
  <w:style w:type="paragraph" w:styleId="Footer">
    <w:name w:val="footer"/>
    <w:basedOn w:val="Normal"/>
    <w:link w:val="FooterChar"/>
    <w:uiPriority w:val="99"/>
    <w:unhideWhenUsed/>
    <w:rsid w:val="00E1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79"/>
  </w:style>
  <w:style w:type="paragraph" w:styleId="BalloonText">
    <w:name w:val="Balloon Text"/>
    <w:basedOn w:val="Normal"/>
    <w:link w:val="BalloonTextChar"/>
    <w:uiPriority w:val="99"/>
    <w:semiHidden/>
    <w:unhideWhenUsed/>
    <w:rsid w:val="00D2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D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D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902A-482D-424B-AAD6-939805EA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Kennedy</dc:creator>
  <cp:lastModifiedBy>Lue Forsythe</cp:lastModifiedBy>
  <cp:revision>2</cp:revision>
  <cp:lastPrinted>2015-02-10T04:07:00Z</cp:lastPrinted>
  <dcterms:created xsi:type="dcterms:W3CDTF">2015-02-16T23:09:00Z</dcterms:created>
  <dcterms:modified xsi:type="dcterms:W3CDTF">2015-02-16T23:09:00Z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2014-08-13T00:00:00Z</vt:filetime>
  </property>
</Properties>
</file>